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8529" w14:textId="75615D0D" w:rsidR="00714C23" w:rsidRDefault="00953052" w:rsidP="00953052">
      <w:pPr>
        <w:pStyle w:val="Rubrik"/>
      </w:pPr>
      <w:r>
        <w:t>Verksamhetsplan 2022</w:t>
      </w:r>
    </w:p>
    <w:p w14:paraId="333BA380" w14:textId="15A265BC" w:rsidR="00D21BC6" w:rsidRDefault="00D21BC6" w:rsidP="00D21BC6">
      <w:r>
        <w:rPr>
          <w:noProof/>
        </w:rPr>
        <w:drawing>
          <wp:inline distT="0" distB="0" distL="0" distR="0" wp14:anchorId="077A7919" wp14:editId="29F1A115">
            <wp:extent cx="5879954" cy="2457908"/>
            <wp:effectExtent l="0" t="0" r="6985" b="0"/>
            <wp:docPr id="18" name="Bildobjekt 18" descr="Flower, Plant, Nature, City, To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wer, Plant, Nature, City, To W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0" t="21303" b="15341"/>
                    <a:stretch/>
                  </pic:blipFill>
                  <pic:spPr bwMode="auto">
                    <a:xfrm>
                      <a:off x="0" y="0"/>
                      <a:ext cx="5917521" cy="247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1BA4E" w14:textId="47949B75" w:rsidR="00EE5F64" w:rsidRPr="00D21BC6" w:rsidRDefault="00EE5F64" w:rsidP="00D21BC6">
      <w:pPr>
        <w:jc w:val="center"/>
        <w:rPr>
          <w:sz w:val="28"/>
          <w:szCs w:val="28"/>
        </w:rPr>
      </w:pPr>
      <w:r w:rsidRPr="00D21BC6">
        <w:rPr>
          <w:sz w:val="28"/>
          <w:szCs w:val="28"/>
        </w:rPr>
        <w:t>Vi gör det tillsammans</w:t>
      </w:r>
    </w:p>
    <w:p w14:paraId="37F66A85" w14:textId="79D3EF0A" w:rsidR="00EE5F64" w:rsidRDefault="00EE5F64" w:rsidP="00EE5F64"/>
    <w:p w14:paraId="52864652" w14:textId="77777777" w:rsidR="00630A87" w:rsidRPr="00EE5F64" w:rsidRDefault="00630A87" w:rsidP="00EE5F64"/>
    <w:p w14:paraId="7C4FB31B" w14:textId="33519DED" w:rsidR="00953052" w:rsidRPr="00630A87" w:rsidRDefault="00953052" w:rsidP="00EE5F64">
      <w:pPr>
        <w:pStyle w:val="Rubrik2"/>
        <w:rPr>
          <w:b/>
          <w:bCs/>
          <w:color w:val="auto"/>
        </w:rPr>
      </w:pPr>
      <w:r w:rsidRPr="00630A87">
        <w:rPr>
          <w:b/>
          <w:bCs/>
          <w:color w:val="auto"/>
        </w:rPr>
        <w:t>Visions  hjärtefrågor</w:t>
      </w:r>
    </w:p>
    <w:p w14:paraId="3384DC4A" w14:textId="3DF0A103" w:rsidR="00953052" w:rsidRDefault="00953052" w:rsidP="00953052">
      <w:r>
        <w:rPr>
          <w:noProof/>
        </w:rPr>
        <w:drawing>
          <wp:inline distT="0" distB="0" distL="0" distR="0" wp14:anchorId="6DD6DAD4" wp14:editId="0F64171C">
            <wp:extent cx="5753282" cy="18361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" t="17894" b="18847"/>
                    <a:stretch/>
                  </pic:blipFill>
                  <pic:spPr bwMode="auto">
                    <a:xfrm>
                      <a:off x="0" y="0"/>
                      <a:ext cx="5753405" cy="183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7E591" w14:textId="6FB53548" w:rsidR="00953052" w:rsidRDefault="00953052" w:rsidP="00EE5F64">
      <w:r w:rsidRPr="00EE5F64">
        <w:t>Vi skapar bra villkor i ett förändrat arbetsliv</w:t>
      </w:r>
    </w:p>
    <w:p w14:paraId="15C9FFE6" w14:textId="55763DBC" w:rsidR="00EE5F64" w:rsidRPr="00EE5F64" w:rsidRDefault="00EE5F64" w:rsidP="00EE5F64">
      <w:r>
        <w:t>Med fokus på:</w:t>
      </w:r>
    </w:p>
    <w:p w14:paraId="64ECDB8A" w14:textId="77777777" w:rsidR="00EE5F64" w:rsidRPr="00EE5F64" w:rsidRDefault="00953052" w:rsidP="00EE5F64">
      <w:pPr>
        <w:pStyle w:val="Liststycke"/>
        <w:numPr>
          <w:ilvl w:val="0"/>
          <w:numId w:val="12"/>
        </w:numPr>
      </w:pPr>
      <w:r w:rsidRPr="00EE5F64">
        <w:t>Lön, arbetsmiljö och omställning med ett hållbarhetsperspektiv, det vill säga socialt, ekonomiskt och miljömässigt.</w:t>
      </w:r>
    </w:p>
    <w:p w14:paraId="6AF4A71A" w14:textId="2C9ED8B8" w:rsidR="00953052" w:rsidRPr="00EE5F64" w:rsidRDefault="00953052" w:rsidP="00EE5F64">
      <w:pPr>
        <w:pStyle w:val="Liststycke"/>
        <w:numPr>
          <w:ilvl w:val="0"/>
          <w:numId w:val="12"/>
        </w:numPr>
      </w:pPr>
      <w:r w:rsidRPr="00EE5F64">
        <w:t>Ledarskapets förutsättningar.</w:t>
      </w:r>
    </w:p>
    <w:p w14:paraId="46BB78AC" w14:textId="77777777" w:rsidR="00953052" w:rsidRPr="00EE5F64" w:rsidRDefault="00953052" w:rsidP="00EE5F64">
      <w:pPr>
        <w:pStyle w:val="Liststycke"/>
        <w:numPr>
          <w:ilvl w:val="0"/>
          <w:numId w:val="12"/>
        </w:numPr>
      </w:pPr>
      <w:r w:rsidRPr="00EE5F64">
        <w:t>Arbetsglädje och lösningar.</w:t>
      </w:r>
    </w:p>
    <w:p w14:paraId="21112B70" w14:textId="77777777" w:rsidR="00953052" w:rsidRPr="00EE5F64" w:rsidRDefault="00953052" w:rsidP="00EE5F64">
      <w:r w:rsidRPr="00EE5F64">
        <w:t>Mål:</w:t>
      </w:r>
    </w:p>
    <w:p w14:paraId="51A3A1E1" w14:textId="77777777" w:rsidR="00EE5F64" w:rsidRPr="00EE5F64" w:rsidRDefault="00953052" w:rsidP="00EE5F64">
      <w:pPr>
        <w:pStyle w:val="Liststycke"/>
        <w:numPr>
          <w:ilvl w:val="0"/>
          <w:numId w:val="11"/>
        </w:numPr>
      </w:pPr>
      <w:r w:rsidRPr="00EE5F64">
        <w:t>Vi är aktiva i den digitala omställningen och driver digitala arbetsmiljöfrågor.</w:t>
      </w:r>
    </w:p>
    <w:p w14:paraId="108CE7DA" w14:textId="152899DE" w:rsidR="00953052" w:rsidRPr="00EE5F64" w:rsidRDefault="00953052" w:rsidP="00EE5F64">
      <w:pPr>
        <w:pStyle w:val="Liststycke"/>
        <w:numPr>
          <w:ilvl w:val="0"/>
          <w:numId w:val="11"/>
        </w:numPr>
      </w:pPr>
      <w:r w:rsidRPr="00EE5F64">
        <w:t>Visions medlemmar ska öka sin anställningsbarhet genom kompetensutveckling.</w:t>
      </w:r>
    </w:p>
    <w:p w14:paraId="08A74A59" w14:textId="77777777" w:rsidR="00953052" w:rsidRPr="00EE5F64" w:rsidRDefault="00953052" w:rsidP="00EE5F64">
      <w:pPr>
        <w:pStyle w:val="Liststycke"/>
        <w:numPr>
          <w:ilvl w:val="0"/>
          <w:numId w:val="11"/>
        </w:numPr>
      </w:pPr>
      <w:r w:rsidRPr="00EE5F64">
        <w:t>Strukturella skillnader i lön och andra villkor ska försvinna.</w:t>
      </w:r>
    </w:p>
    <w:p w14:paraId="14DBFBFF" w14:textId="77777777" w:rsidR="00953052" w:rsidRPr="00EE5F64" w:rsidRDefault="00953052" w:rsidP="00EE5F64">
      <w:pPr>
        <w:pStyle w:val="Liststycke"/>
        <w:numPr>
          <w:ilvl w:val="0"/>
          <w:numId w:val="11"/>
        </w:numPr>
      </w:pPr>
      <w:r w:rsidRPr="00EE5F64">
        <w:t>Chefer har de bästa förutsättningarna för att leda.</w:t>
      </w:r>
    </w:p>
    <w:p w14:paraId="565F19F0" w14:textId="77777777" w:rsidR="00953052" w:rsidRPr="00EE5F64" w:rsidRDefault="00953052" w:rsidP="00EE5F64">
      <w:pPr>
        <w:pStyle w:val="Liststycke"/>
        <w:numPr>
          <w:ilvl w:val="0"/>
          <w:numId w:val="11"/>
        </w:numPr>
      </w:pPr>
      <w:r w:rsidRPr="00EE5F64">
        <w:t>Vi ökar antalet intresseförhandlingar med fokus på lön, arbetsmiljö och andra villkorsfrågor.</w:t>
      </w:r>
    </w:p>
    <w:p w14:paraId="1972DDC9" w14:textId="77777777" w:rsidR="00953052" w:rsidRPr="00EE5F64" w:rsidRDefault="00953052" w:rsidP="00EE5F64">
      <w:pPr>
        <w:pStyle w:val="Liststycke"/>
        <w:numPr>
          <w:ilvl w:val="0"/>
          <w:numId w:val="11"/>
        </w:numPr>
      </w:pPr>
      <w:r w:rsidRPr="00EE5F64">
        <w:t>Vi möjliggör för medlemmarna att minska sin klimatpåverkan på jobbet.</w:t>
      </w:r>
    </w:p>
    <w:p w14:paraId="66B33A70" w14:textId="77777777" w:rsidR="00953052" w:rsidRPr="00EE5F64" w:rsidRDefault="00953052" w:rsidP="00EE5F64">
      <w:pPr>
        <w:rPr>
          <w:b/>
          <w:bCs/>
        </w:rPr>
      </w:pPr>
      <w:r w:rsidRPr="00EE5F64">
        <w:rPr>
          <w:b/>
          <w:bCs/>
        </w:rPr>
        <w:t>Fler engagerar sig i Vision</w:t>
      </w:r>
    </w:p>
    <w:p w14:paraId="04D5D367" w14:textId="77777777" w:rsidR="00953052" w:rsidRPr="00EE5F64" w:rsidRDefault="00953052" w:rsidP="00EE5F64">
      <w:r w:rsidRPr="00EE5F64">
        <w:t>Med fokus på:</w:t>
      </w:r>
    </w:p>
    <w:p w14:paraId="1A1BBB6F" w14:textId="77777777" w:rsidR="00953052" w:rsidRPr="00EE5F64" w:rsidRDefault="00953052" w:rsidP="00EE5F64">
      <w:pPr>
        <w:pStyle w:val="Liststycke"/>
        <w:numPr>
          <w:ilvl w:val="0"/>
          <w:numId w:val="10"/>
        </w:numPr>
      </w:pPr>
      <w:r w:rsidRPr="00EE5F64">
        <w:lastRenderedPageBreak/>
        <w:t>Att ställa frågan om medlemskap till alla som kan vara med i Vision.</w:t>
      </w:r>
    </w:p>
    <w:p w14:paraId="34F260D3" w14:textId="77777777" w:rsidR="00953052" w:rsidRPr="00EE5F64" w:rsidRDefault="00953052" w:rsidP="00EE5F64">
      <w:pPr>
        <w:pStyle w:val="Liststycke"/>
        <w:numPr>
          <w:ilvl w:val="0"/>
          <w:numId w:val="10"/>
        </w:numPr>
      </w:pPr>
      <w:r w:rsidRPr="00EE5F64">
        <w:t>Inkludering av fler förtroendevalda med nya perspektiv.</w:t>
      </w:r>
    </w:p>
    <w:p w14:paraId="51794DC7" w14:textId="77777777" w:rsidR="00953052" w:rsidRPr="00EE5F64" w:rsidRDefault="00953052" w:rsidP="00EE5F64">
      <w:pPr>
        <w:pStyle w:val="Liststycke"/>
        <w:numPr>
          <w:ilvl w:val="0"/>
          <w:numId w:val="10"/>
        </w:numPr>
      </w:pPr>
      <w:r w:rsidRPr="00EE5F64">
        <w:t>En arbetsplats för alla.</w:t>
      </w:r>
    </w:p>
    <w:p w14:paraId="35A99DF1" w14:textId="77777777" w:rsidR="00953052" w:rsidRPr="00EE5F64" w:rsidRDefault="00953052" w:rsidP="00EE5F64">
      <w:r w:rsidRPr="00EE5F64">
        <w:t>Mål:</w:t>
      </w:r>
    </w:p>
    <w:p w14:paraId="471CE770" w14:textId="77777777" w:rsidR="00953052" w:rsidRPr="00EE5F64" w:rsidRDefault="00953052" w:rsidP="00EE5F64">
      <w:pPr>
        <w:pStyle w:val="Liststycke"/>
        <w:numPr>
          <w:ilvl w:val="0"/>
          <w:numId w:val="9"/>
        </w:numPr>
      </w:pPr>
      <w:r w:rsidRPr="00EE5F64">
        <w:t>Alla förtroendevalda ska genomgå utbildningen ”En arbetsplats för alla” inom sex månader efter påbörjat uppdrag.</w:t>
      </w:r>
    </w:p>
    <w:p w14:paraId="3AE79911" w14:textId="77777777" w:rsidR="00953052" w:rsidRPr="00EE5F64" w:rsidRDefault="00953052" w:rsidP="00EE5F64">
      <w:pPr>
        <w:pStyle w:val="Liststycke"/>
        <w:numPr>
          <w:ilvl w:val="0"/>
          <w:numId w:val="9"/>
        </w:numPr>
      </w:pPr>
      <w:r w:rsidRPr="00EE5F64">
        <w:t>Alla förtroendevalda ställer frågan om medlemskap.</w:t>
      </w:r>
    </w:p>
    <w:p w14:paraId="61E7F1CC" w14:textId="77777777" w:rsidR="00953052" w:rsidRPr="00EE5F64" w:rsidRDefault="00953052" w:rsidP="00EE5F64">
      <w:pPr>
        <w:pStyle w:val="Liststycke"/>
        <w:numPr>
          <w:ilvl w:val="0"/>
          <w:numId w:val="9"/>
        </w:numPr>
      </w:pPr>
      <w:r w:rsidRPr="00EE5F64">
        <w:t>Vi engagerar och inkluderar fler förtroendevalda med andra perspektiv genom att testa nya arbetssätt och arbetsformer.</w:t>
      </w:r>
    </w:p>
    <w:p w14:paraId="1A340A09" w14:textId="77777777" w:rsidR="00953052" w:rsidRPr="00EE5F64" w:rsidRDefault="00953052" w:rsidP="00EE5F64">
      <w:pPr>
        <w:pStyle w:val="Liststycke"/>
        <w:numPr>
          <w:ilvl w:val="0"/>
          <w:numId w:val="9"/>
        </w:numPr>
      </w:pPr>
      <w:r w:rsidRPr="00EE5F64">
        <w:t>Förtroendevalda i Vision strävar alltid efter att ha en koppling till sitt yrke och sin arbetsplats.</w:t>
      </w:r>
    </w:p>
    <w:p w14:paraId="5971B676" w14:textId="77777777" w:rsidR="00953052" w:rsidRPr="00EE5F64" w:rsidRDefault="00953052" w:rsidP="00EE5F64">
      <w:pPr>
        <w:pStyle w:val="Liststycke"/>
        <w:numPr>
          <w:ilvl w:val="0"/>
          <w:numId w:val="9"/>
        </w:numPr>
      </w:pPr>
      <w:r w:rsidRPr="00EE5F64">
        <w:t>Förtroendevalda tycker det är roligt och meningsfullt att ha ett uppdrag.</w:t>
      </w:r>
    </w:p>
    <w:p w14:paraId="7A71B9BC" w14:textId="5C46D702" w:rsidR="00953052" w:rsidRPr="00EE5F64" w:rsidRDefault="00953052" w:rsidP="00EE5F64">
      <w:pPr>
        <w:rPr>
          <w:b/>
          <w:bCs/>
        </w:rPr>
      </w:pPr>
      <w:r w:rsidRPr="00EE5F64">
        <w:rPr>
          <w:b/>
          <w:bCs/>
        </w:rPr>
        <w:t>Vårt medlemskap är attraktivt och relevant</w:t>
      </w:r>
    </w:p>
    <w:p w14:paraId="77EF5E93" w14:textId="77777777" w:rsidR="00953052" w:rsidRPr="00EE5F64" w:rsidRDefault="00953052" w:rsidP="00EE5F64">
      <w:r w:rsidRPr="00EE5F64">
        <w:t>Med fokus på:</w:t>
      </w:r>
    </w:p>
    <w:p w14:paraId="350C2237" w14:textId="77777777" w:rsidR="00953052" w:rsidRPr="00EE5F64" w:rsidRDefault="00953052" w:rsidP="00EE5F64">
      <w:pPr>
        <w:pStyle w:val="Liststycke"/>
        <w:numPr>
          <w:ilvl w:val="0"/>
          <w:numId w:val="7"/>
        </w:numPr>
      </w:pPr>
      <w:r w:rsidRPr="00EE5F64">
        <w:t>Synlighet, närvaro för dialog och rådgivning.</w:t>
      </w:r>
    </w:p>
    <w:p w14:paraId="2D8978B7" w14:textId="77777777" w:rsidR="00953052" w:rsidRPr="00EE5F64" w:rsidRDefault="00953052" w:rsidP="00EE5F64">
      <w:pPr>
        <w:pStyle w:val="Liststycke"/>
        <w:numPr>
          <w:ilvl w:val="0"/>
          <w:numId w:val="7"/>
        </w:numPr>
      </w:pPr>
      <w:r w:rsidRPr="00EE5F64">
        <w:t>Att utveckla formerna för inflytande.</w:t>
      </w:r>
    </w:p>
    <w:p w14:paraId="0DE8CB11" w14:textId="77777777" w:rsidR="00953052" w:rsidRPr="00EE5F64" w:rsidRDefault="00953052" w:rsidP="00EE5F64">
      <w:r w:rsidRPr="00EE5F64">
        <w:t>Mål:</w:t>
      </w:r>
    </w:p>
    <w:p w14:paraId="36C302B3" w14:textId="77777777" w:rsidR="00953052" w:rsidRPr="00EE5F64" w:rsidRDefault="00953052" w:rsidP="00EE5F64">
      <w:pPr>
        <w:pStyle w:val="Liststycke"/>
        <w:numPr>
          <w:ilvl w:val="0"/>
          <w:numId w:val="8"/>
        </w:numPr>
      </w:pPr>
      <w:r w:rsidRPr="00EE5F64">
        <w:t>25 procent av medlemmarna har valt att lära sig mer om Vision och sina möjligheter på arbetet genom att delta i medlems-utbildningen Schyst arbetsliv.</w:t>
      </w:r>
    </w:p>
    <w:p w14:paraId="724B575A" w14:textId="77777777" w:rsidR="00953052" w:rsidRPr="00EE5F64" w:rsidRDefault="00953052" w:rsidP="00EE5F64">
      <w:pPr>
        <w:pStyle w:val="Liststycke"/>
        <w:numPr>
          <w:ilvl w:val="0"/>
          <w:numId w:val="8"/>
        </w:numPr>
      </w:pPr>
      <w:r w:rsidRPr="00EE5F64">
        <w:t>Majoriteten av medlemmarna har varje år haft dialog med sitt ombud, lokala styrelse eller Vision Direkt.</w:t>
      </w:r>
    </w:p>
    <w:p w14:paraId="4F631F17" w14:textId="77777777" w:rsidR="00953052" w:rsidRPr="00EE5F64" w:rsidRDefault="00953052" w:rsidP="00EE5F64">
      <w:pPr>
        <w:pStyle w:val="Liststycke"/>
        <w:numPr>
          <w:ilvl w:val="0"/>
          <w:numId w:val="8"/>
        </w:numPr>
      </w:pPr>
      <w:r w:rsidRPr="00EE5F64">
        <w:t>Vi är synliga för alla våra yrkesgrupper på varje arbetsplats där Vision har eller kan ha medlemmar.</w:t>
      </w:r>
    </w:p>
    <w:p w14:paraId="28AC97E3" w14:textId="77777777" w:rsidR="00953052" w:rsidRPr="00EE5F64" w:rsidRDefault="00953052" w:rsidP="00EE5F64">
      <w:pPr>
        <w:pStyle w:val="Liststycke"/>
        <w:numPr>
          <w:ilvl w:val="0"/>
          <w:numId w:val="8"/>
        </w:numPr>
      </w:pPr>
      <w:r w:rsidRPr="00EE5F64">
        <w:t>Vi deltar med tydligt lösningsfokus i samhällsdebatten lokalt och nationellt.</w:t>
      </w:r>
    </w:p>
    <w:p w14:paraId="004BB3D7" w14:textId="77777777" w:rsidR="00953052" w:rsidRPr="00EE5F64" w:rsidRDefault="00953052" w:rsidP="00EE5F64">
      <w:pPr>
        <w:pStyle w:val="Liststycke"/>
        <w:numPr>
          <w:ilvl w:val="0"/>
          <w:numId w:val="8"/>
        </w:numPr>
      </w:pPr>
      <w:r w:rsidRPr="00EE5F64">
        <w:t>Vi utgår alltid från vår värdegrund och att vi är en feministisk organisation.</w:t>
      </w:r>
    </w:p>
    <w:p w14:paraId="662DDA93" w14:textId="08272AD9" w:rsidR="00953052" w:rsidRDefault="00953052">
      <w:r>
        <w:br w:type="page"/>
      </w:r>
    </w:p>
    <w:p w14:paraId="0E11B61C" w14:textId="6357F8AC" w:rsidR="00953052" w:rsidRDefault="00953052" w:rsidP="00953052">
      <w:pPr>
        <w:pStyle w:val="Rubrik2"/>
        <w:rPr>
          <w:b/>
          <w:bCs/>
          <w:color w:val="auto"/>
        </w:rPr>
      </w:pPr>
      <w:r w:rsidRPr="00FA5D91">
        <w:rPr>
          <w:b/>
          <w:bCs/>
          <w:color w:val="auto"/>
        </w:rPr>
        <w:lastRenderedPageBreak/>
        <w:t>Visions Lerumsavdelningen</w:t>
      </w:r>
    </w:p>
    <w:p w14:paraId="40EBD4F2" w14:textId="3255286C" w:rsidR="00D21BC6" w:rsidRPr="00D21BC6" w:rsidRDefault="00D21BC6" w:rsidP="00D21BC6">
      <w:r>
        <w:rPr>
          <w:noProof/>
        </w:rPr>
        <w:drawing>
          <wp:inline distT="0" distB="0" distL="0" distR="0" wp14:anchorId="07FC8F47" wp14:editId="29DE6937">
            <wp:extent cx="6041433" cy="2369820"/>
            <wp:effectExtent l="0" t="0" r="0" b="0"/>
            <wp:docPr id="17" name="Bildobjekt 17" descr="Erika, Blossom, Bloom, Heather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ika, Blossom, Bloom, Heather, 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50" b="23053"/>
                    <a:stretch/>
                  </pic:blipFill>
                  <pic:spPr bwMode="auto">
                    <a:xfrm>
                      <a:off x="0" y="0"/>
                      <a:ext cx="6166846" cy="24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EAB9F" w14:textId="110BD8E9" w:rsidR="00953052" w:rsidRDefault="00953052" w:rsidP="00953052">
      <w:r>
        <w:t>I Lerum är vi en avdelning med 276 medlemmar.</w:t>
      </w:r>
    </w:p>
    <w:p w14:paraId="3C9DCEB9" w14:textId="6FA34DD1" w:rsidR="00953052" w:rsidRDefault="00953052" w:rsidP="00953052">
      <w:r>
        <w:t>Vi har en styrelse med 7 ledamöter och 2 suppleanter som träffas kontinuerligt under året</w:t>
      </w:r>
      <w:r w:rsidR="00D85230">
        <w:t xml:space="preserve"> och arbetar med strategiskt arbete, verksamhetsbeslut.</w:t>
      </w:r>
    </w:p>
    <w:p w14:paraId="32413E38" w14:textId="52F23CDD" w:rsidR="00D85230" w:rsidRPr="00FA5D91" w:rsidRDefault="00D85230" w:rsidP="00EE5F64">
      <w:pPr>
        <w:pStyle w:val="Rubrik2"/>
        <w:spacing w:before="0"/>
        <w:rPr>
          <w:b/>
          <w:bCs/>
          <w:color w:val="auto"/>
        </w:rPr>
      </w:pPr>
      <w:r w:rsidRPr="00FA5D91">
        <w:rPr>
          <w:b/>
          <w:bCs/>
          <w:color w:val="auto"/>
        </w:rPr>
        <w:t>Vad gör Visions Lerumsavdelning</w:t>
      </w:r>
    </w:p>
    <w:p w14:paraId="35A10805" w14:textId="73FD2E9D" w:rsidR="000D65DB" w:rsidRPr="000D65DB" w:rsidRDefault="000D65DB" w:rsidP="00FA5D91">
      <w:pPr>
        <w:spacing w:before="240" w:after="0"/>
        <w:rPr>
          <w:b/>
          <w:bCs/>
        </w:rPr>
      </w:pPr>
      <w:r w:rsidRPr="000D65DB">
        <w:rPr>
          <w:b/>
          <w:bCs/>
        </w:rPr>
        <w:t>Bevakar medlemmars intressen</w:t>
      </w:r>
    </w:p>
    <w:p w14:paraId="369302AA" w14:textId="17F67C73" w:rsidR="00D85230" w:rsidRDefault="005E63DA" w:rsidP="00D85230">
      <w:r>
        <w:t>Vi sitter med och bevakar att löneprocessen går rätt till</w:t>
      </w:r>
      <w:r w:rsidR="00A35442">
        <w:t xml:space="preserve">. Vi skickar </w:t>
      </w:r>
      <w:r w:rsidR="00B22931">
        <w:t xml:space="preserve">ut </w:t>
      </w:r>
      <w:r w:rsidR="00A35442">
        <w:t>en enkät om löneprocessen.</w:t>
      </w:r>
    </w:p>
    <w:p w14:paraId="27952BDE" w14:textId="7BAC1469" w:rsidR="000D65DB" w:rsidRDefault="000D65DB" w:rsidP="00D85230">
      <w:r>
        <w:t>Vi är stöd till medlemmar i frågor och konflikter med arbetsgivaren.</w:t>
      </w:r>
      <w:r w:rsidR="00D70AFC">
        <w:t xml:space="preserve"> </w:t>
      </w:r>
      <w:r w:rsidR="00117053">
        <w:t>En gång i månaden har vi öppet hus på i vår lokal som i dagsläget är på Gjutarevägen.</w:t>
      </w:r>
    </w:p>
    <w:p w14:paraId="4280B32E" w14:textId="4C7D9FB6" w:rsidR="00D70AFC" w:rsidRDefault="00D70AFC" w:rsidP="00D85230">
      <w:r>
        <w:t>Vision erbjuder telefonrådgivning med Vision direkt, information på Visionshemsida och i appen.</w:t>
      </w:r>
    </w:p>
    <w:p w14:paraId="369097F2" w14:textId="4F36B9F9" w:rsidR="00D85230" w:rsidRPr="00D85230" w:rsidRDefault="00D85230" w:rsidP="00FA5D91">
      <w:pPr>
        <w:spacing w:before="240" w:after="0"/>
        <w:rPr>
          <w:b/>
          <w:bCs/>
        </w:rPr>
      </w:pPr>
      <w:r w:rsidRPr="00D85230">
        <w:rPr>
          <w:b/>
          <w:bCs/>
        </w:rPr>
        <w:t>Samverkan med arbetsgivaren</w:t>
      </w:r>
    </w:p>
    <w:p w14:paraId="01897448" w14:textId="78C3FF2F" w:rsidR="00D85230" w:rsidRDefault="00D85230" w:rsidP="00D85230">
      <w:r>
        <w:t>Bevaka att alla viktiga beslut och förändringar</w:t>
      </w:r>
      <w:r w:rsidR="005E63DA">
        <w:t>, som till exempel arbetsmiljöfrågor,</w:t>
      </w:r>
      <w:r>
        <w:t xml:space="preserve"> på arbetsplatserna ska ske i samverkan med fackliga representanter. Vi strävar efter att ha verksamhetsnära ombud(representanter) på alla samverkans möten. Vi ska sam</w:t>
      </w:r>
      <w:r w:rsidR="000D65DB">
        <w:t>arbeta</w:t>
      </w:r>
      <w:r>
        <w:t xml:space="preserve"> med övriga lokal</w:t>
      </w:r>
      <w:r w:rsidR="000D65DB">
        <w:t>a</w:t>
      </w:r>
      <w:r>
        <w:t xml:space="preserve"> fackförbund</w:t>
      </w:r>
      <w:r w:rsidR="000D65DB" w:rsidRPr="000D65DB">
        <w:t xml:space="preserve"> </w:t>
      </w:r>
      <w:r w:rsidR="000D65DB">
        <w:t>oc</w:t>
      </w:r>
      <w:r w:rsidR="000D65DB">
        <w:t>h</w:t>
      </w:r>
      <w:r w:rsidR="000D65DB">
        <w:t xml:space="preserve"> bevaka att samverkansavtalet följs</w:t>
      </w:r>
      <w:r w:rsidR="000D65DB">
        <w:t>.</w:t>
      </w:r>
    </w:p>
    <w:p w14:paraId="76D78098" w14:textId="565E703C" w:rsidR="00D85230" w:rsidRDefault="000D65DB" w:rsidP="00FA5D91">
      <w:pPr>
        <w:spacing w:before="240" w:after="0"/>
        <w:rPr>
          <w:b/>
          <w:bCs/>
        </w:rPr>
      </w:pPr>
      <w:r w:rsidRPr="000D65DB">
        <w:rPr>
          <w:b/>
          <w:bCs/>
        </w:rPr>
        <w:t>Medlemsmöten</w:t>
      </w:r>
    </w:p>
    <w:p w14:paraId="000496B3" w14:textId="1F72E839" w:rsidR="00E5443C" w:rsidRPr="00E5443C" w:rsidRDefault="00E5443C" w:rsidP="00E5443C">
      <w:pPr>
        <w:spacing w:after="0"/>
      </w:pPr>
      <w:r w:rsidRPr="00E5443C">
        <w:t xml:space="preserve">Vi har möten två gånger per år </w:t>
      </w:r>
      <w:r>
        <w:t>där medlemmarna har möjlighet att vara med och lämna sina synpunkter.</w:t>
      </w:r>
    </w:p>
    <w:p w14:paraId="399CC4C8" w14:textId="13B5FCC8" w:rsidR="000D65DB" w:rsidRDefault="000D65DB" w:rsidP="00E5443C">
      <w:pPr>
        <w:spacing w:after="0"/>
      </w:pPr>
      <w:r w:rsidRPr="000D65DB">
        <w:t>Årsmöte-</w:t>
      </w:r>
      <w:r>
        <w:t>Beslut om verksamhet</w:t>
      </w:r>
      <w:r w:rsidR="00F509B0">
        <w:t>s</w:t>
      </w:r>
      <w:r>
        <w:t xml:space="preserve">berättelse och val till styrelse. Detta genomförs varje vår. Inför mötet har </w:t>
      </w:r>
      <w:r w:rsidR="00F509B0">
        <w:t xml:space="preserve">valutskott tagit fram förslag på representanter i styrelsen. </w:t>
      </w:r>
    </w:p>
    <w:p w14:paraId="6E781C6D" w14:textId="648DFEE7" w:rsidR="00F509B0" w:rsidRDefault="00F509B0" w:rsidP="00E5443C">
      <w:pPr>
        <w:spacing w:after="0"/>
      </w:pPr>
      <w:r>
        <w:t>Höstmöte- Vi beslutar om verksamhetsplan och budget. Detta genomförs varje höst.</w:t>
      </w:r>
    </w:p>
    <w:p w14:paraId="2DD2DD92" w14:textId="4892A36A" w:rsidR="00D85230" w:rsidRDefault="00F509B0" w:rsidP="00FA5D91">
      <w:pPr>
        <w:spacing w:before="240" w:after="0"/>
        <w:rPr>
          <w:b/>
          <w:bCs/>
        </w:rPr>
      </w:pPr>
      <w:r w:rsidRPr="00F509B0">
        <w:rPr>
          <w:b/>
          <w:bCs/>
        </w:rPr>
        <w:t>Fackliga nätverk</w:t>
      </w:r>
    </w:p>
    <w:p w14:paraId="0FF94F98" w14:textId="1B254A12" w:rsidR="00F509B0" w:rsidRDefault="00F509B0" w:rsidP="00953052">
      <w:r>
        <w:t xml:space="preserve">Medverka i möten med andra ordföranden </w:t>
      </w:r>
      <w:r w:rsidR="00A35442">
        <w:t xml:space="preserve">den regionala samverkansgruppen som kallas </w:t>
      </w:r>
      <w:r>
        <w:t>”Gröna området” en gång per månad. Medverka i Förbundskonferenser och samarbete med ombudsman på Visions center i Göteborg.</w:t>
      </w:r>
    </w:p>
    <w:p w14:paraId="00975EA6" w14:textId="4A16AC11" w:rsidR="00630A87" w:rsidRDefault="00630A87" w:rsidP="00953052"/>
    <w:p w14:paraId="62D3F6FE" w14:textId="77777777" w:rsidR="00630A87" w:rsidRPr="00F509B0" w:rsidRDefault="00630A87" w:rsidP="00953052"/>
    <w:p w14:paraId="6D2ED5A2" w14:textId="78B76C60" w:rsidR="00953052" w:rsidRDefault="00FA5D91" w:rsidP="00953052">
      <w:pPr>
        <w:rPr>
          <w:rStyle w:val="Rubrik2Char"/>
          <w:b/>
          <w:bCs/>
          <w:color w:val="auto"/>
        </w:rPr>
      </w:pPr>
      <w:r w:rsidRPr="00FA5D91">
        <w:rPr>
          <w:rStyle w:val="Rubrik2Char"/>
          <w:b/>
          <w:bCs/>
          <w:color w:val="auto"/>
        </w:rPr>
        <w:t>M</w:t>
      </w:r>
      <w:r w:rsidR="003248EE" w:rsidRPr="00FA5D91">
        <w:rPr>
          <w:rStyle w:val="Rubrik2Char"/>
          <w:b/>
          <w:bCs/>
          <w:color w:val="auto"/>
        </w:rPr>
        <w:t>ål för 2022</w:t>
      </w:r>
    </w:p>
    <w:p w14:paraId="2FC5939D" w14:textId="49BCC7E0" w:rsidR="00630A87" w:rsidRPr="00FA5D91" w:rsidRDefault="00630A87" w:rsidP="00953052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A4CAE0B" wp14:editId="190898A0">
            <wp:extent cx="5760720" cy="3843104"/>
            <wp:effectExtent l="0" t="0" r="0" b="5080"/>
            <wp:docPr id="15" name="Bildobjekt 15" descr="Colorful, Autumn, Leaves, Fol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ful, Autumn, Leaves, Foli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AB07" w14:textId="38B3A7FE" w:rsidR="003248EE" w:rsidRDefault="003248EE" w:rsidP="00FA5D91">
      <w:pPr>
        <w:spacing w:after="0"/>
        <w:rPr>
          <w:b/>
          <w:bCs/>
        </w:rPr>
      </w:pPr>
      <w:r w:rsidRPr="003248EE">
        <w:rPr>
          <w:b/>
          <w:bCs/>
        </w:rPr>
        <w:t>Öka antalet ombud och skyddsombud</w:t>
      </w:r>
      <w:r>
        <w:rPr>
          <w:b/>
          <w:bCs/>
        </w:rPr>
        <w:t xml:space="preserve">, så att det finns ombud </w:t>
      </w:r>
      <w:r w:rsidR="004C10B4">
        <w:rPr>
          <w:b/>
          <w:bCs/>
        </w:rPr>
        <w:t xml:space="preserve">och </w:t>
      </w:r>
      <w:r>
        <w:rPr>
          <w:b/>
          <w:bCs/>
        </w:rPr>
        <w:t>skyddsombud på alla verksamhetsområde</w:t>
      </w:r>
      <w:r w:rsidR="00AB3CD2">
        <w:rPr>
          <w:b/>
          <w:bCs/>
        </w:rPr>
        <w:t>n</w:t>
      </w:r>
    </w:p>
    <w:p w14:paraId="25F9F8D5" w14:textId="02698C67" w:rsidR="003248EE" w:rsidRDefault="003248EE" w:rsidP="00B266FB">
      <w:pPr>
        <w:spacing w:after="0"/>
      </w:pPr>
      <w:r>
        <w:t>För att uppnå detta ska vi</w:t>
      </w:r>
      <w:r w:rsidR="00431C42">
        <w:t xml:space="preserve"> i styrelsen</w:t>
      </w:r>
      <w:r>
        <w:t xml:space="preserve"> vara mer synliga på de arbetsplatser </w:t>
      </w:r>
      <w:r w:rsidR="000C7AE8">
        <w:t xml:space="preserve">där det saknas </w:t>
      </w:r>
      <w:r>
        <w:t>till exempel åka ut och bjuda på fika. Kanske också närvara på APT.</w:t>
      </w:r>
    </w:p>
    <w:p w14:paraId="42235BE3" w14:textId="43805B19" w:rsidR="003248EE" w:rsidRDefault="003248EE" w:rsidP="00B266FB">
      <w:pPr>
        <w:spacing w:after="0"/>
      </w:pPr>
      <w:r>
        <w:t xml:space="preserve">Vi </w:t>
      </w:r>
      <w:r w:rsidR="00431C42">
        <w:t>kommer</w:t>
      </w:r>
      <w:r>
        <w:t xml:space="preserve"> skapa ett nätverk för våra ombud och skyddsombud så </w:t>
      </w:r>
      <w:r w:rsidR="00431C42">
        <w:t>man känner en trygghet i varandra.</w:t>
      </w:r>
      <w:r w:rsidR="000C7AE8">
        <w:t xml:space="preserve"> </w:t>
      </w:r>
    </w:p>
    <w:p w14:paraId="5D924BA7" w14:textId="755A0FBB" w:rsidR="003248EE" w:rsidRDefault="003248EE" w:rsidP="00B266FB">
      <w:pPr>
        <w:spacing w:after="0"/>
      </w:pPr>
      <w:r>
        <w:t xml:space="preserve">Anordna träff med </w:t>
      </w:r>
      <w:r w:rsidR="000C7AE8">
        <w:t>fika och information för ombud och skyddsombud</w:t>
      </w:r>
    </w:p>
    <w:p w14:paraId="1B1A62CF" w14:textId="35CA9F70" w:rsidR="00793AB8" w:rsidRDefault="00793AB8" w:rsidP="00B266FB">
      <w:pPr>
        <w:spacing w:after="0"/>
      </w:pPr>
      <w:r>
        <w:t xml:space="preserve">Vi kommer också uppmana medlemmar att bli ombud </w:t>
      </w:r>
      <w:r w:rsidR="00431C42">
        <w:t xml:space="preserve">genom att informera om detta </w:t>
      </w:r>
      <w:r>
        <w:t>i Visionsnytt.</w:t>
      </w:r>
    </w:p>
    <w:p w14:paraId="472089A0" w14:textId="3CB892BC" w:rsidR="003248EE" w:rsidRPr="00FA5D91" w:rsidRDefault="003248EE" w:rsidP="00FA5D91">
      <w:pPr>
        <w:spacing w:before="240" w:after="0"/>
        <w:rPr>
          <w:b/>
          <w:bCs/>
        </w:rPr>
      </w:pPr>
      <w:r w:rsidRPr="00FA5D91">
        <w:rPr>
          <w:b/>
          <w:bCs/>
        </w:rPr>
        <w:t>Öka medlemsantalet</w:t>
      </w:r>
    </w:p>
    <w:p w14:paraId="0FE20713" w14:textId="58C3C08F" w:rsidR="003248EE" w:rsidRDefault="003248EE" w:rsidP="006C329D">
      <w:pPr>
        <w:spacing w:after="0"/>
      </w:pPr>
      <w:r>
        <w:t xml:space="preserve">För </w:t>
      </w:r>
      <w:r w:rsidR="00117BE8">
        <w:t>uppnå detta skickar vi ett välkomstbrev till alla kommunens nyanställda.</w:t>
      </w:r>
    </w:p>
    <w:p w14:paraId="68BF1AE5" w14:textId="1AE4E24B" w:rsidR="006C329D" w:rsidRDefault="006C329D" w:rsidP="006C329D">
      <w:pPr>
        <w:spacing w:after="0"/>
      </w:pPr>
      <w:r>
        <w:t xml:space="preserve">Vi uppmanar våra ombud </w:t>
      </w:r>
      <w:r w:rsidR="00AB3CD2">
        <w:t xml:space="preserve">under nätverksträffarna </w:t>
      </w:r>
      <w:r>
        <w:t>att ställa frågan, om deras kollegor vill bli medlemmar.</w:t>
      </w:r>
    </w:p>
    <w:p w14:paraId="081536CE" w14:textId="28BEF0FA" w:rsidR="00117BE8" w:rsidRDefault="006C329D" w:rsidP="006C329D">
      <w:pPr>
        <w:spacing w:after="0"/>
      </w:pPr>
      <w:r>
        <w:t>Vara synliga, med till exempel att sätta upp information på arbetsplatserna, bjuda på fika och godis tillsammans med information. Sprida broschyren ”Gladare</w:t>
      </w:r>
      <w:r w:rsidR="0037739A">
        <w:t xml:space="preserve"> måndagar”.</w:t>
      </w:r>
    </w:p>
    <w:p w14:paraId="2A73A002" w14:textId="089078B6" w:rsidR="00431C42" w:rsidRDefault="004C10B4" w:rsidP="00FA5D91">
      <w:pPr>
        <w:spacing w:before="240" w:after="0"/>
        <w:rPr>
          <w:b/>
          <w:bCs/>
        </w:rPr>
      </w:pPr>
      <w:r>
        <w:rPr>
          <w:b/>
          <w:bCs/>
        </w:rPr>
        <w:t>Det ska vara roligt att vara medlem</w:t>
      </w:r>
    </w:p>
    <w:p w14:paraId="098C3543" w14:textId="6379783B" w:rsidR="00C37E39" w:rsidRDefault="00C37E39" w:rsidP="00FA5D91">
      <w:pPr>
        <w:spacing w:after="0"/>
      </w:pPr>
      <w:r>
        <w:t>Vi ordnar aktiviteter för medlemmar. Vi har</w:t>
      </w:r>
      <w:r w:rsidR="004C10B4">
        <w:t xml:space="preserve"> till exempel</w:t>
      </w:r>
      <w:r>
        <w:t xml:space="preserve"> en julkalender där man </w:t>
      </w:r>
      <w:r w:rsidR="004C10B4">
        <w:t>kan</w:t>
      </w:r>
      <w:r>
        <w:t xml:space="preserve"> </w:t>
      </w:r>
      <w:r w:rsidR="00E97108">
        <w:t>vinna</w:t>
      </w:r>
      <w:r>
        <w:t xml:space="preserve"> priser.</w:t>
      </w:r>
    </w:p>
    <w:p w14:paraId="04954CF3" w14:textId="46F78EB4" w:rsidR="00C37E39" w:rsidRDefault="00C37E39" w:rsidP="00FA5D91">
      <w:pPr>
        <w:spacing w:after="0"/>
      </w:pPr>
      <w:r>
        <w:t>I Visionsnytt informerar vi om medlemsförmåner och specialerbjudanden till Visions medlemmar.</w:t>
      </w:r>
    </w:p>
    <w:p w14:paraId="222A6C4E" w14:textId="3D9E97B3" w:rsidR="00FA5D91" w:rsidRDefault="00FA5D91" w:rsidP="003248EE"/>
    <w:p w14:paraId="082E8399" w14:textId="7B7B48B0" w:rsidR="004924E3" w:rsidRDefault="004924E3" w:rsidP="003248EE"/>
    <w:p w14:paraId="43A08C69" w14:textId="01377762" w:rsidR="004924E3" w:rsidRDefault="004924E3" w:rsidP="003248EE"/>
    <w:p w14:paraId="47EB98E8" w14:textId="3455DFDD" w:rsidR="004924E3" w:rsidRDefault="004924E3" w:rsidP="003248EE"/>
    <w:p w14:paraId="5D79EF95" w14:textId="29E92037" w:rsidR="004924E3" w:rsidRDefault="004924E3" w:rsidP="003248EE"/>
    <w:p w14:paraId="6F85A5D6" w14:textId="7537E3FF" w:rsidR="004924E3" w:rsidRDefault="004924E3" w:rsidP="003248EE"/>
    <w:p w14:paraId="7C32A525" w14:textId="77777777" w:rsidR="004924E3" w:rsidRDefault="004924E3" w:rsidP="003248EE"/>
    <w:p w14:paraId="36748B21" w14:textId="77777777" w:rsidR="004924E3" w:rsidRPr="004924E3" w:rsidRDefault="004924E3" w:rsidP="004924E3">
      <w:pPr>
        <w:pStyle w:val="Rubrik2"/>
        <w:rPr>
          <w:color w:val="auto"/>
        </w:rPr>
      </w:pPr>
      <w:r w:rsidRPr="004924E3">
        <w:rPr>
          <w:color w:val="auto"/>
        </w:rPr>
        <w:lastRenderedPageBreak/>
        <w:t>Förslag till Budget 2022</w:t>
      </w:r>
    </w:p>
    <w:tbl>
      <w:tblPr>
        <w:tblW w:w="92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3944"/>
        <w:gridCol w:w="1910"/>
        <w:gridCol w:w="160"/>
      </w:tblGrid>
      <w:tr w:rsidR="004924E3" w:rsidRPr="00A30616" w14:paraId="21FB65B1" w14:textId="77777777" w:rsidTr="00032CE1">
        <w:trPr>
          <w:trHeight w:val="405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C454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Intäkter</w:t>
            </w:r>
          </w:p>
        </w:tc>
        <w:tc>
          <w:tcPr>
            <w:tcW w:w="3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972A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F7E" w14:textId="77777777" w:rsidR="004924E3" w:rsidRPr="00E150F1" w:rsidRDefault="004924E3" w:rsidP="004924E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FA91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2E68DB7B" w14:textId="77777777" w:rsidTr="00032CE1">
        <w:trPr>
          <w:gridAfter w:val="1"/>
          <w:wAfter w:w="160" w:type="dxa"/>
          <w:trHeight w:val="439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090C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F1B7" w14:textId="77777777" w:rsidR="004924E3" w:rsidRPr="00E150F1" w:rsidRDefault="004924E3" w:rsidP="004924E3">
            <w:r w:rsidRPr="00E150F1">
              <w:t>Medlemsavgifter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9F2" w14:textId="77777777" w:rsidR="004924E3" w:rsidRPr="00E150F1" w:rsidRDefault="004924E3" w:rsidP="004924E3">
            <w:pPr>
              <w:jc w:val="right"/>
            </w:pPr>
            <w:r>
              <w:t>105 000</w:t>
            </w:r>
          </w:p>
        </w:tc>
      </w:tr>
      <w:tr w:rsidR="004924E3" w:rsidRPr="00A30616" w14:paraId="7DFF142C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CD30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intäkter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5333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9E2C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53D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1C1CE780" w14:textId="77777777" w:rsidTr="00032CE1">
        <w:trPr>
          <w:trHeight w:val="40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D2F9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Kostnader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5F05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E02" w14:textId="77777777" w:rsidR="004924E3" w:rsidRPr="00E150F1" w:rsidRDefault="004924E3" w:rsidP="004924E3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7F99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5A1EF982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E7F4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Årsmöte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435EF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7CD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58D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19F2F9D5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D0A8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B478" w14:textId="77777777" w:rsidR="004924E3" w:rsidRPr="00E150F1" w:rsidRDefault="004924E3" w:rsidP="004924E3">
            <w:r w:rsidRPr="00E150F1">
              <w:t>Årsmöteskostnader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27BF" w14:textId="77777777" w:rsidR="004924E3" w:rsidRPr="00E150F1" w:rsidRDefault="004924E3" w:rsidP="004924E3">
            <w:pPr>
              <w:jc w:val="right"/>
            </w:pPr>
            <w:r>
              <w:t>10 000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784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7BA1BAA8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722EB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503D" w14:textId="77777777" w:rsidR="004924E3" w:rsidRPr="00E150F1" w:rsidRDefault="004924E3" w:rsidP="004924E3">
            <w:r w:rsidRPr="00E150F1">
              <w:t>Höstmöte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6DA" w14:textId="77777777" w:rsidR="004924E3" w:rsidRPr="00E150F1" w:rsidRDefault="004924E3" w:rsidP="004924E3">
            <w:pPr>
              <w:jc w:val="right"/>
            </w:pPr>
            <w:r>
              <w:t>10 000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FA3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75C5EA5E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B2F3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C7C0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8C9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068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20EF8D02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0A44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Verksamhet styrelsen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9EC2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9F6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921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2139650B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14D49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EAEE7" w14:textId="77777777" w:rsidR="004924E3" w:rsidRPr="00873779" w:rsidRDefault="004924E3" w:rsidP="004924E3">
            <w:r w:rsidRPr="00873779">
              <w:t>Möteskostnad</w:t>
            </w:r>
            <w:r>
              <w:t>er (planering + styrelsemöte)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B566" w14:textId="77777777" w:rsidR="004924E3" w:rsidRPr="009E7FD7" w:rsidRDefault="004924E3" w:rsidP="004924E3">
            <w:pPr>
              <w:jc w:val="right"/>
            </w:pPr>
            <w:r>
              <w:t>12 000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EFF4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06A509D9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62526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E796" w14:textId="77777777" w:rsidR="004924E3" w:rsidRPr="00E150F1" w:rsidRDefault="004924E3" w:rsidP="004924E3">
            <w:r w:rsidRPr="00E150F1">
              <w:t>Arvoden styrelsen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BF4" w14:textId="77777777" w:rsidR="004924E3" w:rsidRPr="00E150F1" w:rsidRDefault="004924E3" w:rsidP="004924E3">
            <w:pPr>
              <w:jc w:val="right"/>
            </w:pPr>
            <w:r w:rsidRPr="00E150F1">
              <w:t xml:space="preserve">26 </w:t>
            </w:r>
            <w: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8025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44E85A3E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8DCC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74EB" w14:textId="77777777" w:rsidR="004924E3" w:rsidRPr="00E150F1" w:rsidRDefault="004924E3" w:rsidP="004924E3">
            <w:r w:rsidRPr="00E150F1">
              <w:t>Sociala avgifter arvoden styrelsen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2D8" w14:textId="77777777" w:rsidR="004924E3" w:rsidRPr="00E150F1" w:rsidRDefault="004924E3" w:rsidP="004924E3">
            <w:pPr>
              <w:jc w:val="right"/>
            </w:pPr>
            <w:r w:rsidRPr="00E150F1">
              <w:t xml:space="preserve">4 </w:t>
            </w:r>
            <w: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2D4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0F7AE500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E474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E726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856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Pr="00E150F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989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1CAFCB5B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D783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Verksamhet ombud</w:t>
            </w:r>
            <w:r>
              <w:rPr>
                <w:b/>
                <w:bCs/>
                <w:i/>
                <w:iCs/>
              </w:rPr>
              <w:t xml:space="preserve"> &amp; Skyddsombud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A45E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73A7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EC6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71EDD2EC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2B57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74CF" w14:textId="77777777" w:rsidR="004924E3" w:rsidRPr="00E150F1" w:rsidRDefault="004924E3" w:rsidP="004924E3">
            <w:r w:rsidRPr="00E150F1">
              <w:t>Ombud</w:t>
            </w:r>
            <w:r>
              <w:t xml:space="preserve"> &amp; Skyddsombuds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F89F" w14:textId="77777777" w:rsidR="004924E3" w:rsidRPr="00E150F1" w:rsidRDefault="004924E3" w:rsidP="004924E3">
            <w:pPr>
              <w:jc w:val="right"/>
            </w:pPr>
            <w:r>
              <w:t>6 000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DA47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4A945AEC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B4FF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97DB2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CE16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337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410DC0EE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DE2B9" w14:textId="2D73D1A5" w:rsidR="004924E3" w:rsidRPr="004924E3" w:rsidRDefault="004924E3" w:rsidP="004924E3">
            <w:pPr>
              <w:rPr>
                <w:b/>
                <w:bCs/>
                <w:i/>
                <w:iCs/>
              </w:rPr>
            </w:pPr>
            <w:r w:rsidRPr="004924E3">
              <w:rPr>
                <w:b/>
                <w:bCs/>
                <w:i/>
                <w:iCs/>
              </w:rPr>
              <w:t>Verksamhet medlemmar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A2B6" w14:textId="77777777" w:rsidR="004924E3" w:rsidRPr="00E150F1" w:rsidRDefault="004924E3" w:rsidP="004924E3">
            <w:r w:rsidRPr="00E150F1">
              <w:t>Medlemsmöte/aktivitet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8E0" w14:textId="77777777" w:rsidR="004924E3" w:rsidRPr="00A77559" w:rsidRDefault="004924E3" w:rsidP="004924E3">
            <w:pPr>
              <w:jc w:val="right"/>
            </w:pPr>
            <w:r>
              <w:t>20 000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3262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36871BC7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3072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51EB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94E" w14:textId="77777777" w:rsidR="004924E3" w:rsidRPr="00A77559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35F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6EC8D34A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7A14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Verksamhet rekrytering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5AD7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  <w:r w:rsidRPr="00E150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A1A" w14:textId="77777777" w:rsidR="004924E3" w:rsidRPr="00E150F1" w:rsidRDefault="004924E3" w:rsidP="004924E3">
            <w:pPr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D06E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5D13021A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BB17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28EA" w14:textId="77777777" w:rsidR="004924E3" w:rsidRPr="00E150F1" w:rsidRDefault="004924E3" w:rsidP="004924E3">
            <w:r w:rsidRPr="00E150F1">
              <w:t>Rekryteringskampanjer, Reklam, trycksaker, gåvor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E64" w14:textId="77777777" w:rsidR="004924E3" w:rsidRPr="00E150F1" w:rsidRDefault="004924E3" w:rsidP="004924E3">
            <w:pPr>
              <w:jc w:val="right"/>
            </w:pPr>
            <w:r>
              <w:t>11 000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3CF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41B52833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7A7C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BB520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4A71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A546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0D0F24C9" w14:textId="77777777" w:rsidTr="00032CE1">
        <w:trPr>
          <w:gridAfter w:val="1"/>
          <w:wAfter w:w="160" w:type="dxa"/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6E4E1" w14:textId="786456BB" w:rsidR="004924E3" w:rsidRPr="004924E3" w:rsidRDefault="004924E3" w:rsidP="004924E3">
            <w:pPr>
              <w:rPr>
                <w:b/>
                <w:bCs/>
                <w:i/>
                <w:iCs/>
              </w:rPr>
            </w:pPr>
            <w:r w:rsidRPr="004924E3">
              <w:rPr>
                <w:b/>
                <w:bCs/>
                <w:i/>
                <w:iCs/>
              </w:rPr>
              <w:t>Regiongemensam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74B0D" w14:textId="77777777" w:rsidR="004924E3" w:rsidRPr="00E150F1" w:rsidRDefault="004924E3" w:rsidP="004924E3">
            <w:r w:rsidRPr="00E150F1">
              <w:t>Nätverksträffar</w:t>
            </w:r>
            <w:r>
              <w:t xml:space="preserve"> – (Resekostnad)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E37" w14:textId="77777777" w:rsidR="004924E3" w:rsidRPr="00E150F1" w:rsidRDefault="004924E3" w:rsidP="004924E3">
            <w:pPr>
              <w:jc w:val="right"/>
            </w:pPr>
            <w:r>
              <w:t>2 000</w:t>
            </w:r>
          </w:p>
        </w:tc>
      </w:tr>
      <w:tr w:rsidR="004924E3" w:rsidRPr="00A30616" w14:paraId="63B7E723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EFCA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D7C6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407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D3A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207AA3F2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C810" w14:textId="3D429017" w:rsidR="004924E3" w:rsidRPr="004924E3" w:rsidRDefault="004924E3" w:rsidP="004924E3">
            <w:pPr>
              <w:rPr>
                <w:b/>
                <w:bCs/>
                <w:i/>
                <w:iCs/>
              </w:rPr>
            </w:pPr>
            <w:r w:rsidRPr="004924E3">
              <w:rPr>
                <w:b/>
                <w:bCs/>
                <w:i/>
                <w:iCs/>
              </w:rPr>
              <w:t>Övrig verksamhet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D9A4" w14:textId="77777777" w:rsidR="004924E3" w:rsidRPr="00E150F1" w:rsidRDefault="004924E3" w:rsidP="004924E3">
            <w:r w:rsidRPr="00E150F1">
              <w:t>Bank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B86" w14:textId="77777777" w:rsidR="004924E3" w:rsidRPr="00E150F1" w:rsidRDefault="004924E3" w:rsidP="004924E3">
            <w:pPr>
              <w:jc w:val="right"/>
            </w:pPr>
            <w: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6071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07924001" w14:textId="77777777" w:rsidTr="00032CE1">
        <w:trPr>
          <w:trHeight w:val="30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4D0A" w14:textId="77777777" w:rsidR="004924E3" w:rsidRPr="00E150F1" w:rsidRDefault="004924E3" w:rsidP="004924E3">
            <w:pPr>
              <w:jc w:val="right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82F1A" w14:textId="77777777" w:rsidR="004924E3" w:rsidRPr="00E150F1" w:rsidRDefault="004924E3" w:rsidP="004924E3">
            <w:r w:rsidRPr="00E150F1">
              <w:t>Västtrafikkort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AAB" w14:textId="77777777" w:rsidR="004924E3" w:rsidRPr="00E150F1" w:rsidRDefault="004924E3" w:rsidP="004924E3">
            <w:pPr>
              <w:jc w:val="right"/>
            </w:pPr>
            <w:r w:rsidRPr="00E150F1">
              <w:t>1 000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66A3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3B8F95CC" w14:textId="77777777" w:rsidTr="00032CE1">
        <w:trPr>
          <w:trHeight w:val="315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101A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Summa expeditionskostnader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6F98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CBE5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150F1">
              <w:rPr>
                <w:b/>
                <w:bCs/>
              </w:rPr>
              <w:t xml:space="preserve">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A70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  <w:tr w:rsidR="004924E3" w:rsidRPr="00A30616" w14:paraId="66DC0471" w14:textId="77777777" w:rsidTr="00032CE1">
        <w:trPr>
          <w:trHeight w:val="36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774C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5D53" w14:textId="77777777" w:rsidR="004924E3" w:rsidRPr="00E150F1" w:rsidRDefault="004924E3" w:rsidP="004924E3">
            <w:pPr>
              <w:rPr>
                <w:b/>
                <w:bCs/>
              </w:rPr>
            </w:pPr>
            <w:r w:rsidRPr="00E150F1">
              <w:rPr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1444" w14:textId="77777777" w:rsidR="004924E3" w:rsidRPr="00E150F1" w:rsidRDefault="004924E3" w:rsidP="004924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49BE" w14:textId="77777777" w:rsidR="004924E3" w:rsidRPr="00A30616" w:rsidRDefault="004924E3" w:rsidP="004924E3">
            <w:pPr>
              <w:rPr>
                <w:rFonts w:cstheme="minorHAnsi"/>
              </w:rPr>
            </w:pPr>
          </w:p>
        </w:tc>
      </w:tr>
    </w:tbl>
    <w:p w14:paraId="327AAA50" w14:textId="77777777" w:rsidR="004924E3" w:rsidRDefault="004924E3" w:rsidP="004924E3">
      <w:pPr>
        <w:pStyle w:val="Brdtext"/>
        <w:ind w:left="1134"/>
      </w:pPr>
    </w:p>
    <w:p w14:paraId="13600F15" w14:textId="3DF671DB" w:rsidR="004924E3" w:rsidRPr="00E81968" w:rsidRDefault="004924E3" w:rsidP="004924E3">
      <w:pPr>
        <w:pStyle w:val="Brdtext"/>
        <w:ind w:left="1134"/>
      </w:pPr>
      <w:r w:rsidRPr="00E81968">
        <w:t>Avgiften till lokalavdelningen är 0,014% av månadslön per medlem och månad.</w:t>
      </w:r>
    </w:p>
    <w:p w14:paraId="672F5758" w14:textId="77777777" w:rsidR="004924E3" w:rsidRPr="00E81968" w:rsidRDefault="004924E3" w:rsidP="004924E3">
      <w:pPr>
        <w:pStyle w:val="Brdtext"/>
        <w:ind w:left="1134"/>
      </w:pPr>
      <w:r w:rsidRPr="00E81968">
        <w:t xml:space="preserve">I enlighet med beslut från Förbundsmöte 2016. </w:t>
      </w:r>
      <w:r w:rsidRPr="00E81968">
        <w:tab/>
      </w:r>
      <w:r w:rsidRPr="00E81968">
        <w:tab/>
      </w:r>
    </w:p>
    <w:p w14:paraId="1E36A615" w14:textId="77777777" w:rsidR="004924E3" w:rsidRPr="00E81968" w:rsidRDefault="004924E3" w:rsidP="004924E3">
      <w:pPr>
        <w:pStyle w:val="Brdtext"/>
      </w:pPr>
      <w:r w:rsidRPr="00E81968">
        <w:tab/>
      </w:r>
      <w:r w:rsidRPr="00E81968">
        <w:tab/>
      </w:r>
      <w:r w:rsidRPr="00E81968">
        <w:tab/>
      </w:r>
    </w:p>
    <w:p w14:paraId="3A86CE8B" w14:textId="1E98D8E8" w:rsidR="004924E3" w:rsidRPr="00E81968" w:rsidRDefault="004924E3" w:rsidP="004924E3">
      <w:pPr>
        <w:pStyle w:val="Brdtext"/>
      </w:pPr>
      <w:r w:rsidRPr="00E81968">
        <w:tab/>
        <w:t>Intäkterna är baserade på medlems</w:t>
      </w:r>
      <w:r>
        <w:t>intäkter sista halvåret år 2021 * 12</w:t>
      </w:r>
    </w:p>
    <w:sectPr w:rsidR="004924E3" w:rsidRPr="00E81968" w:rsidSect="004924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C017" w14:textId="77777777" w:rsidR="000C7AE8" w:rsidRDefault="000C7AE8" w:rsidP="000C7AE8">
      <w:pPr>
        <w:spacing w:after="0" w:line="240" w:lineRule="auto"/>
      </w:pPr>
      <w:r>
        <w:separator/>
      </w:r>
    </w:p>
  </w:endnote>
  <w:endnote w:type="continuationSeparator" w:id="0">
    <w:p w14:paraId="7A0E2794" w14:textId="77777777" w:rsidR="000C7AE8" w:rsidRDefault="000C7AE8" w:rsidP="000C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F287" w14:textId="77777777" w:rsidR="000C7AE8" w:rsidRDefault="000C7AE8" w:rsidP="000C7AE8">
      <w:pPr>
        <w:spacing w:after="0" w:line="240" w:lineRule="auto"/>
      </w:pPr>
      <w:r>
        <w:separator/>
      </w:r>
    </w:p>
  </w:footnote>
  <w:footnote w:type="continuationSeparator" w:id="0">
    <w:p w14:paraId="514D2517" w14:textId="77777777" w:rsidR="000C7AE8" w:rsidRDefault="000C7AE8" w:rsidP="000C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2FBA"/>
    <w:multiLevelType w:val="hybridMultilevel"/>
    <w:tmpl w:val="79647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157A"/>
    <w:multiLevelType w:val="hybridMultilevel"/>
    <w:tmpl w:val="45CC3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0B7F"/>
    <w:multiLevelType w:val="hybridMultilevel"/>
    <w:tmpl w:val="7884F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51FD"/>
    <w:multiLevelType w:val="hybridMultilevel"/>
    <w:tmpl w:val="4D68F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7848"/>
    <w:multiLevelType w:val="hybridMultilevel"/>
    <w:tmpl w:val="46406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46606"/>
    <w:multiLevelType w:val="multilevel"/>
    <w:tmpl w:val="747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612F2"/>
    <w:multiLevelType w:val="multilevel"/>
    <w:tmpl w:val="F68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41B69"/>
    <w:multiLevelType w:val="multilevel"/>
    <w:tmpl w:val="674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E694B"/>
    <w:multiLevelType w:val="hybridMultilevel"/>
    <w:tmpl w:val="4524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5291"/>
    <w:multiLevelType w:val="multilevel"/>
    <w:tmpl w:val="B9A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93124"/>
    <w:multiLevelType w:val="multilevel"/>
    <w:tmpl w:val="D43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607AD"/>
    <w:multiLevelType w:val="multilevel"/>
    <w:tmpl w:val="5BA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52"/>
    <w:rsid w:val="000C7AE8"/>
    <w:rsid w:val="000D65DB"/>
    <w:rsid w:val="00117053"/>
    <w:rsid w:val="00117BE8"/>
    <w:rsid w:val="003248EE"/>
    <w:rsid w:val="0037739A"/>
    <w:rsid w:val="00431C42"/>
    <w:rsid w:val="004924E3"/>
    <w:rsid w:val="004C10B4"/>
    <w:rsid w:val="00597B34"/>
    <w:rsid w:val="005E63DA"/>
    <w:rsid w:val="00630A87"/>
    <w:rsid w:val="006C329D"/>
    <w:rsid w:val="00714C23"/>
    <w:rsid w:val="00763139"/>
    <w:rsid w:val="00793AB8"/>
    <w:rsid w:val="00953052"/>
    <w:rsid w:val="00A35442"/>
    <w:rsid w:val="00AB3CD2"/>
    <w:rsid w:val="00B22931"/>
    <w:rsid w:val="00B266FB"/>
    <w:rsid w:val="00B84DF5"/>
    <w:rsid w:val="00BD4FAD"/>
    <w:rsid w:val="00C37E39"/>
    <w:rsid w:val="00C93B4E"/>
    <w:rsid w:val="00D21BC6"/>
    <w:rsid w:val="00D70AFC"/>
    <w:rsid w:val="00D85230"/>
    <w:rsid w:val="00E5443C"/>
    <w:rsid w:val="00E97108"/>
    <w:rsid w:val="00EE5F64"/>
    <w:rsid w:val="00F509B0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21485"/>
  <w15:chartTrackingRefBased/>
  <w15:docId w15:val="{18AEA547-286A-455B-B4C8-8CA8132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3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53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248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E5F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530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9530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530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3052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48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EE5F6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stycke">
    <w:name w:val="List Paragraph"/>
    <w:basedOn w:val="Normal"/>
    <w:uiPriority w:val="34"/>
    <w:qFormat/>
    <w:rsid w:val="00EE5F64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492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4924E3"/>
    <w:rPr>
      <w:rFonts w:ascii="Times New Roman" w:eastAsia="Times New Roman" w:hAnsi="Times New Roman" w:cs="Times New Roman"/>
      <w:sz w:val="24"/>
      <w:szCs w:val="24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FD8EC70647842909555B38A38ECDE" ma:contentTypeVersion="6" ma:contentTypeDescription="Skapa ett nytt dokument." ma:contentTypeScope="" ma:versionID="ec38c50c8b200144ab8c0780048da13f">
  <xsd:schema xmlns:xsd="http://www.w3.org/2001/XMLSchema" xmlns:xs="http://www.w3.org/2001/XMLSchema" xmlns:p="http://schemas.microsoft.com/office/2006/metadata/properties" xmlns:ns2="df6e0d04-1c08-4a9c-adb0-53c99836fdba" targetNamespace="http://schemas.microsoft.com/office/2006/metadata/properties" ma:root="true" ma:fieldsID="d63ca4a68baddf39a6e40c4d1f0a6737" ns2:_="">
    <xsd:import namespace="df6e0d04-1c08-4a9c-adb0-53c99836f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0d04-1c08-4a9c-adb0-53c99836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8B7D4-BBC5-4700-AA4E-62D7F01B6ADA}"/>
</file>

<file path=customXml/itemProps2.xml><?xml version="1.0" encoding="utf-8"?>
<ds:datastoreItem xmlns:ds="http://schemas.openxmlformats.org/officeDocument/2006/customXml" ds:itemID="{F3A4724A-01DA-4834-830F-33045EA4B993}"/>
</file>

<file path=customXml/itemProps3.xml><?xml version="1.0" encoding="utf-8"?>
<ds:datastoreItem xmlns:ds="http://schemas.openxmlformats.org/officeDocument/2006/customXml" ds:itemID="{81A7FD9A-BC60-4813-B90F-79CD4AF53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926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Noord</dc:creator>
  <cp:keywords/>
  <dc:description/>
  <cp:lastModifiedBy>Petra Noord</cp:lastModifiedBy>
  <cp:revision>28</cp:revision>
  <dcterms:created xsi:type="dcterms:W3CDTF">2021-10-27T06:28:00Z</dcterms:created>
  <dcterms:modified xsi:type="dcterms:W3CDTF">2021-10-27T12:50:00Z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petra.noord@lerum.se</vt:lpwstr>
  </property>
  <property fmtid="{D5CDD505-2E9C-101B-9397-08002B2CF9AE}" pid="5" name="MSIP_Label_2d0d5255-3e17-45d6-9327-1403dfb35dc9_SetDate">
    <vt:lpwstr>2021-10-27T06:50:26.0119930Z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00dd572a-f565-4e1f-bf9c-77dc3161a045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  <property fmtid="{D5CDD505-2E9C-101B-9397-08002B2CF9AE}" pid="11" name="ContentTypeId">
    <vt:lpwstr>0x010100768FD8EC70647842909555B38A38ECDE</vt:lpwstr>
  </property>
</Properties>
</file>