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684A" w14:textId="77777777" w:rsidR="00492381" w:rsidRDefault="00492381" w:rsidP="000A4D05">
      <w:pPr>
        <w:pStyle w:val="Sidhuvudochsidfot"/>
        <w:tabs>
          <w:tab w:val="clear" w:pos="9020"/>
          <w:tab w:val="center" w:pos="4819"/>
          <w:tab w:val="right" w:pos="9638"/>
        </w:tabs>
        <w:jc w:val="center"/>
      </w:pPr>
      <w:r>
        <w:rPr>
          <w:noProof/>
        </w:rPr>
        <w:drawing>
          <wp:inline distT="0" distB="0" distL="0" distR="0" wp14:anchorId="3C6855A8" wp14:editId="09AAE3C1">
            <wp:extent cx="1993576" cy="88319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vision_logo_rgb.jpg"/>
                    <pic:cNvPicPr>
                      <a:picLocks noChangeAspect="1"/>
                    </pic:cNvPicPr>
                  </pic:nvPicPr>
                  <pic:blipFill>
                    <a:blip r:embed="rId4"/>
                    <a:stretch>
                      <a:fillRect/>
                    </a:stretch>
                  </pic:blipFill>
                  <pic:spPr>
                    <a:xfrm>
                      <a:off x="0" y="0"/>
                      <a:ext cx="1993576" cy="883198"/>
                    </a:xfrm>
                    <a:prstGeom prst="rect">
                      <a:avLst/>
                    </a:prstGeom>
                    <a:ln w="12700" cap="flat">
                      <a:noFill/>
                      <a:miter lim="400000"/>
                    </a:ln>
                    <a:effectLst/>
                  </pic:spPr>
                </pic:pic>
              </a:graphicData>
            </a:graphic>
          </wp:inline>
        </w:drawing>
      </w:r>
    </w:p>
    <w:p w14:paraId="0F7199DB" w14:textId="77777777" w:rsidR="00492381" w:rsidRDefault="00492381" w:rsidP="00492381"/>
    <w:p w14:paraId="6133C02C" w14:textId="58637822" w:rsidR="00492381" w:rsidRPr="000A4D05" w:rsidRDefault="00492381" w:rsidP="000A4D05">
      <w:pPr>
        <w:rPr>
          <w:b/>
          <w:bCs/>
          <w:sz w:val="32"/>
          <w:szCs w:val="32"/>
        </w:rPr>
      </w:pPr>
      <w:r w:rsidRPr="000A4D05">
        <w:rPr>
          <w:b/>
          <w:bCs/>
          <w:sz w:val="32"/>
          <w:szCs w:val="32"/>
        </w:rPr>
        <w:t>Verksamhetsberättelse 2023</w:t>
      </w:r>
      <w:r w:rsidR="000A4D05" w:rsidRPr="000A4D05">
        <w:rPr>
          <w:b/>
          <w:bCs/>
          <w:sz w:val="32"/>
          <w:szCs w:val="32"/>
        </w:rPr>
        <w:t xml:space="preserve">, </w:t>
      </w:r>
      <w:r w:rsidRPr="000A4D05">
        <w:rPr>
          <w:b/>
          <w:bCs/>
          <w:sz w:val="32"/>
          <w:szCs w:val="32"/>
        </w:rPr>
        <w:t xml:space="preserve">Vision Trollhätteavdelningen </w:t>
      </w:r>
    </w:p>
    <w:p w14:paraId="1E43F0B6" w14:textId="77777777" w:rsidR="00492381" w:rsidRPr="000A4D05" w:rsidRDefault="00492381" w:rsidP="00492381">
      <w:pPr>
        <w:pStyle w:val="Rubrik1"/>
      </w:pPr>
      <w:r w:rsidRPr="000A4D05">
        <w:t xml:space="preserve">Året som gått </w:t>
      </w:r>
    </w:p>
    <w:p w14:paraId="2F7626D2" w14:textId="17CE05DE" w:rsidR="00492381" w:rsidRDefault="00492381" w:rsidP="00492381">
      <w:r>
        <w:t>Denna verksamhetsberättelse beskriver avdelningens verksamhet från årsmötet i mars 202</w:t>
      </w:r>
      <w:r w:rsidR="000239E6">
        <w:t>3</w:t>
      </w:r>
      <w:r>
        <w:t>.  Årsmötet ägde rum på</w:t>
      </w:r>
      <w:r w:rsidR="000239E6">
        <w:t xml:space="preserve"> Folkets park med en lunchbuffé under tiden. </w:t>
      </w:r>
    </w:p>
    <w:p w14:paraId="62BC22AD" w14:textId="77777777" w:rsidR="00492381" w:rsidRDefault="00492381" w:rsidP="00492381">
      <w:r>
        <w:t xml:space="preserve">Grunden i verksamheten har utgått ifrån Visions värdegrund, stadgar och hjärtefrågor. Verksamheten har arbetat med olika delar som lönerevision, medlemsärenden, olika samverkansforum samt medlemsaktiviteter. En utförlig del redovisas nedan. </w:t>
      </w:r>
    </w:p>
    <w:p w14:paraId="668B1F43" w14:textId="77777777" w:rsidR="00492381" w:rsidRDefault="00492381" w:rsidP="00492381">
      <w:pPr>
        <w:pStyle w:val="Rubrik1"/>
      </w:pPr>
      <w:r>
        <w:t xml:space="preserve">Medlemmar  </w:t>
      </w:r>
    </w:p>
    <w:p w14:paraId="34494B24" w14:textId="3223255D" w:rsidR="00492381" w:rsidRDefault="00492381" w:rsidP="00492381">
      <w:r>
        <w:t xml:space="preserve">Organisering och rekrytering av medlemmar och ombud har fortlöpt under året. Arbetet med att hålla medlemsregistret uppdaterat fortlöper. </w:t>
      </w:r>
      <w:r w:rsidR="000239E6">
        <w:t xml:space="preserve">Vi passerade 700 års strecket och firade med tårta. </w:t>
      </w:r>
      <w:r>
        <w:t xml:space="preserve">Glädjande att vi ökar i </w:t>
      </w:r>
      <w:r w:rsidR="000A4D05">
        <w:t xml:space="preserve">facklig styrka! </w:t>
      </w:r>
      <w:r>
        <w:t xml:space="preserve"> </w:t>
      </w:r>
    </w:p>
    <w:p w14:paraId="7AD46B2F" w14:textId="505A9C99" w:rsidR="00492381" w:rsidRDefault="00492381" w:rsidP="00492381">
      <w:r>
        <w:t xml:space="preserve">I skrivande stund har avdelningen </w:t>
      </w:r>
      <w:r w:rsidR="000239E6">
        <w:t>71</w:t>
      </w:r>
      <w:r w:rsidR="00306FF4">
        <w:t>1</w:t>
      </w:r>
      <w:r>
        <w:t xml:space="preserve"> medlemmar.  </w:t>
      </w:r>
    </w:p>
    <w:p w14:paraId="4220E961" w14:textId="77777777" w:rsidR="00492381" w:rsidRDefault="00492381" w:rsidP="00492381">
      <w:pPr>
        <w:pStyle w:val="Rubrik1"/>
      </w:pPr>
      <w:r>
        <w:t xml:space="preserve">Ekonomi  </w:t>
      </w:r>
    </w:p>
    <w:p w14:paraId="03A5F918" w14:textId="310D9A49" w:rsidR="00492381" w:rsidRPr="004A261A" w:rsidRDefault="00492381" w:rsidP="00492381">
      <w:pPr>
        <w:pStyle w:val="Normalwebb"/>
        <w:rPr>
          <w:rFonts w:ascii="Arial" w:hAnsi="Arial" w:cs="Arial"/>
        </w:rPr>
      </w:pPr>
      <w:bookmarkStart w:id="0" w:name="_Hlk66780283"/>
      <w:r>
        <w:rPr>
          <w:rFonts w:ascii="Arial" w:hAnsi="Arial" w:cs="Arial"/>
        </w:rPr>
        <w:t xml:space="preserve">Styrelsen har i år valt att arrangera olika aktiviteter för medlemmar. Redovisning sker i denna berättelse längre ner. Styrelsen har valt att arrangera aktiviteter som är värdefulla för medlemmarna, inte för att få budget i balans. </w:t>
      </w:r>
      <w:r w:rsidRPr="004A261A">
        <w:rPr>
          <w:rFonts w:ascii="Arial" w:hAnsi="Arial" w:cs="Arial"/>
        </w:rPr>
        <w:t xml:space="preserve"> </w:t>
      </w:r>
    </w:p>
    <w:p w14:paraId="1151D2CE" w14:textId="77777777" w:rsidR="00492381" w:rsidRDefault="00492381" w:rsidP="00492381">
      <w:pPr>
        <w:ind w:left="0" w:firstLine="0"/>
      </w:pPr>
      <w:r w:rsidRPr="004A261A">
        <w:rPr>
          <w:color w:val="auto"/>
        </w:rPr>
        <w:t xml:space="preserve">Detaljerna framgår i bokslutet samt i revisorsberättelsen. </w:t>
      </w:r>
      <w:bookmarkEnd w:id="0"/>
    </w:p>
    <w:p w14:paraId="0B10EE73" w14:textId="77777777" w:rsidR="00492381" w:rsidRDefault="00492381" w:rsidP="00492381">
      <w:pPr>
        <w:pStyle w:val="Rubrik1"/>
      </w:pPr>
      <w:r>
        <w:t xml:space="preserve">Verksamhet  </w:t>
      </w:r>
    </w:p>
    <w:p w14:paraId="23985B71" w14:textId="49ABA992" w:rsidR="00492381" w:rsidRDefault="00492381" w:rsidP="00492381">
      <w:r>
        <w:t>Avdelningens verksamhet har utgått ifrån Visions stadgar, värdegrund och hjärtefrågor. Styrelsen</w:t>
      </w:r>
      <w:r w:rsidR="000A4D05">
        <w:t xml:space="preserve">, </w:t>
      </w:r>
      <w:r>
        <w:t xml:space="preserve">ombuden </w:t>
      </w:r>
      <w:r w:rsidR="000A4D05">
        <w:t xml:space="preserve">och skyddsombuden </w:t>
      </w:r>
      <w:r>
        <w:t>har gemensamt under året deltagit i samverkansforum</w:t>
      </w:r>
      <w:r w:rsidR="000A4D05">
        <w:t>. Vidare har styrelsen</w:t>
      </w:r>
      <w:r w:rsidR="00C56ACD">
        <w:t xml:space="preserve"> tillsammans med andra fackförbund och arbetsgivaren</w:t>
      </w:r>
      <w:r w:rsidR="000A4D05">
        <w:t xml:space="preserve"> arbeta</w:t>
      </w:r>
      <w:r w:rsidR="00C56ACD">
        <w:t>t</w:t>
      </w:r>
      <w:r w:rsidR="000A4D05">
        <w:t xml:space="preserve"> fram </w:t>
      </w:r>
      <w:r w:rsidR="000239E6">
        <w:t>ett nytt samverkansavtal</w:t>
      </w:r>
      <w:r w:rsidR="000A4D05">
        <w:t xml:space="preserve"> för staden</w:t>
      </w:r>
      <w:r w:rsidR="000239E6">
        <w:t xml:space="preserve">, </w:t>
      </w:r>
      <w:r w:rsidR="000A4D05">
        <w:t xml:space="preserve">en egen </w:t>
      </w:r>
      <w:r w:rsidR="000239E6">
        <w:t>överläggning angående lö</w:t>
      </w:r>
      <w:r w:rsidR="007850CB">
        <w:t>ne</w:t>
      </w:r>
      <w:r w:rsidR="000239E6">
        <w:t>processen</w:t>
      </w:r>
      <w:r w:rsidR="000A4D05">
        <w:t xml:space="preserve"> har skett (där vi </w:t>
      </w:r>
      <w:r w:rsidR="00C56ACD">
        <w:t xml:space="preserve">nu </w:t>
      </w:r>
      <w:r w:rsidR="00306FF4">
        <w:t>kommer lämna yrkanden inför 2025 års budget</w:t>
      </w:r>
      <w:r w:rsidR="00C56ACD">
        <w:t xml:space="preserve"> i annat forum, CSG</w:t>
      </w:r>
      <w:r w:rsidR="00306FF4">
        <w:t xml:space="preserve">) </w:t>
      </w:r>
      <w:r w:rsidR="000A4D05">
        <w:t xml:space="preserve">övriga </w:t>
      </w:r>
      <w:r>
        <w:t xml:space="preserve">förhandlingar </w:t>
      </w:r>
      <w:r w:rsidR="000A4D05">
        <w:t xml:space="preserve">samt </w:t>
      </w:r>
      <w:r>
        <w:t xml:space="preserve">överläggningar, bistått medlemmar i ärenden rörande arbetsmiljö, rehabilitering och anställningsvillkor. </w:t>
      </w:r>
      <w:r w:rsidR="00C56ACD">
        <w:t xml:space="preserve">Flertalet </w:t>
      </w:r>
      <w:r w:rsidR="00306FF4">
        <w:t xml:space="preserve">medlemsaktiviteter </w:t>
      </w:r>
      <w:r w:rsidR="00C56ACD">
        <w:t xml:space="preserve">har också genomförts </w:t>
      </w:r>
      <w:r w:rsidR="00306FF4">
        <w:t xml:space="preserve">under året. </w:t>
      </w:r>
    </w:p>
    <w:p w14:paraId="2DB3DA3C" w14:textId="77777777" w:rsidR="00492381" w:rsidRDefault="00492381" w:rsidP="00492381">
      <w:pPr>
        <w:pStyle w:val="Rubrik1"/>
      </w:pPr>
      <w:r>
        <w:t xml:space="preserve">Aktiviteter  </w:t>
      </w:r>
    </w:p>
    <w:p w14:paraId="7CCDEA6C" w14:textId="278F4352" w:rsidR="00492381" w:rsidRPr="007850CB" w:rsidRDefault="00492381" w:rsidP="00492381">
      <w:pPr>
        <w:pStyle w:val="Rubrik2"/>
        <w:rPr>
          <w:sz w:val="32"/>
          <w:szCs w:val="32"/>
        </w:rPr>
      </w:pPr>
      <w:r w:rsidRPr="007850CB">
        <w:rPr>
          <w:sz w:val="32"/>
          <w:szCs w:val="32"/>
        </w:rPr>
        <w:t xml:space="preserve">Löneluncher </w:t>
      </w:r>
    </w:p>
    <w:p w14:paraId="6320676F" w14:textId="3B1254FD" w:rsidR="00492381" w:rsidRDefault="00492381" w:rsidP="007850CB">
      <w:pPr>
        <w:rPr>
          <w:color w:val="FF0000"/>
        </w:rPr>
      </w:pPr>
      <w:r>
        <w:t>Under januari 202</w:t>
      </w:r>
      <w:r w:rsidR="000239E6">
        <w:t>3</w:t>
      </w:r>
      <w:r>
        <w:t xml:space="preserve"> genomfördes </w:t>
      </w:r>
      <w:r w:rsidR="000239E6">
        <w:t>fem löne</w:t>
      </w:r>
      <w:r w:rsidR="007850CB">
        <w:t>l</w:t>
      </w:r>
      <w:r w:rsidR="000239E6">
        <w:t>uncher på NOVA. Olika förvaltningar per dag och en chefslunch. Dessa genomfördes ihop med arbetsgivaren,</w:t>
      </w:r>
      <w:r w:rsidR="007850CB">
        <w:t xml:space="preserve"> </w:t>
      </w:r>
      <w:r w:rsidR="000239E6">
        <w:t xml:space="preserve">HR avdelningen. </w:t>
      </w:r>
    </w:p>
    <w:p w14:paraId="7C7683A2" w14:textId="7F1DAAC3" w:rsidR="00492381" w:rsidRPr="007850CB" w:rsidRDefault="00492381" w:rsidP="00492381">
      <w:pPr>
        <w:pStyle w:val="Rubrik2"/>
        <w:rPr>
          <w:sz w:val="32"/>
          <w:szCs w:val="32"/>
        </w:rPr>
      </w:pPr>
      <w:r w:rsidRPr="007850CB">
        <w:rPr>
          <w:sz w:val="32"/>
          <w:szCs w:val="32"/>
        </w:rPr>
        <w:lastRenderedPageBreak/>
        <w:t>Ombud/skyddsombudsträff</w:t>
      </w:r>
      <w:r w:rsidR="007850CB">
        <w:rPr>
          <w:sz w:val="32"/>
          <w:szCs w:val="32"/>
        </w:rPr>
        <w:t>ar</w:t>
      </w:r>
    </w:p>
    <w:p w14:paraId="4D9565E7" w14:textId="77777777" w:rsidR="007850CB" w:rsidRDefault="007850CB" w:rsidP="00492381">
      <w:pPr>
        <w:ind w:left="0" w:firstLine="0"/>
      </w:pPr>
      <w:r>
        <w:t xml:space="preserve">Våra ombud och skyddsombud önskar att träffarna sker gemensamt, vilket vi fortsatt med. </w:t>
      </w:r>
    </w:p>
    <w:p w14:paraId="77731FB0" w14:textId="71E49EE9" w:rsidR="007850CB" w:rsidRDefault="007850CB" w:rsidP="007850CB">
      <w:r>
        <w:t xml:space="preserve">Under våren och hösten har det genomförts tre ombud/skyddsombudsträffar, sammanlagt sex under året. På våren var två av dem digitala och en längre fysisk träff med lunch. Under denna träff var representanter från HR avdelningen med och berätta om vårt system för arbetshändelser. Under hösten har det varit två digitala träffar och den längre träff skedde när förbundsordförande Veronica var på besök och en frukost skedde i samband med detta. </w:t>
      </w:r>
    </w:p>
    <w:p w14:paraId="77A91D5C" w14:textId="77777777" w:rsidR="007850CB" w:rsidRDefault="00492381" w:rsidP="00492381">
      <w:pPr>
        <w:ind w:left="0" w:firstLine="0"/>
      </w:pPr>
      <w:r>
        <w:t xml:space="preserve">Ombudsutbildning </w:t>
      </w:r>
      <w:r w:rsidR="007850CB">
        <w:t>skedde i november. Anledningen till att det endast var en gång under året, var utifrån behovet.</w:t>
      </w:r>
    </w:p>
    <w:p w14:paraId="69A4CD91" w14:textId="2C07CE27" w:rsidR="00492381" w:rsidRDefault="00492381" w:rsidP="00492381">
      <w:pPr>
        <w:ind w:left="0" w:firstLine="0"/>
      </w:pPr>
      <w:r>
        <w:t xml:space="preserve">Skyddsombudsutbildning </w:t>
      </w:r>
      <w:r w:rsidR="007850CB">
        <w:t xml:space="preserve">har tyvärr inte genomförts under året, utifrån att kursledare anmäldes för sent från annan ansvarig kommun. </w:t>
      </w:r>
      <w:r w:rsidR="00C70BE9">
        <w:t>U</w:t>
      </w:r>
      <w:r>
        <w:t xml:space="preserve">tbildningarna genomförs i samarbete med norra området. </w:t>
      </w:r>
    </w:p>
    <w:p w14:paraId="2E05FF28" w14:textId="4455DD23" w:rsidR="007850CB" w:rsidRDefault="007850CB" w:rsidP="00492381">
      <w:pPr>
        <w:pStyle w:val="Rubrik2"/>
        <w:rPr>
          <w:sz w:val="32"/>
          <w:szCs w:val="32"/>
        </w:rPr>
      </w:pPr>
      <w:r w:rsidRPr="007850CB">
        <w:rPr>
          <w:sz w:val="32"/>
          <w:szCs w:val="32"/>
        </w:rPr>
        <w:t xml:space="preserve">Medlemsutbildning </w:t>
      </w:r>
    </w:p>
    <w:p w14:paraId="2D115DCF" w14:textId="09498027" w:rsidR="007850CB" w:rsidRPr="007850CB" w:rsidRDefault="007850CB" w:rsidP="007850CB">
      <w:pPr>
        <w:rPr>
          <w:lang w:eastAsia="en-US"/>
        </w:rPr>
      </w:pPr>
      <w:r>
        <w:rPr>
          <w:lang w:eastAsia="en-US"/>
        </w:rPr>
        <w:t>I februari månad hade vi föreläsare Morgan Alling på besök. Ett populärt besök som genomfördes ihop med norra området, pensionärsföreningen och Trollhättans stad</w:t>
      </w:r>
      <w:r w:rsidR="00C70BE9">
        <w:rPr>
          <w:lang w:eastAsia="en-US"/>
        </w:rPr>
        <w:t xml:space="preserve">s </w:t>
      </w:r>
      <w:r>
        <w:rPr>
          <w:lang w:eastAsia="en-US"/>
        </w:rPr>
        <w:t xml:space="preserve">energi. </w:t>
      </w:r>
    </w:p>
    <w:p w14:paraId="7A1BFF4D" w14:textId="72A8C805" w:rsidR="00492381" w:rsidRDefault="00492381" w:rsidP="00492381">
      <w:pPr>
        <w:pStyle w:val="Rubrik2"/>
      </w:pPr>
      <w:r w:rsidRPr="007850CB">
        <w:rPr>
          <w:sz w:val="32"/>
          <w:szCs w:val="32"/>
        </w:rPr>
        <w:t>Medlemsresa</w:t>
      </w:r>
      <w:r w:rsidR="007850CB">
        <w:rPr>
          <w:sz w:val="32"/>
          <w:szCs w:val="32"/>
        </w:rPr>
        <w:t xml:space="preserve"> </w:t>
      </w:r>
    </w:p>
    <w:p w14:paraId="1F1E34E5" w14:textId="7BC36108" w:rsidR="00492381" w:rsidRDefault="00492381" w:rsidP="00492381">
      <w:r>
        <w:t>Medlemsresan 202</w:t>
      </w:r>
      <w:r w:rsidR="000239E6">
        <w:t>3</w:t>
      </w:r>
      <w:r>
        <w:t xml:space="preserve"> genomfördes i augusti i form av en medlemskryssning med </w:t>
      </w:r>
      <w:r w:rsidR="000A4D05">
        <w:t>”</w:t>
      </w:r>
      <w:proofErr w:type="spellStart"/>
      <w:r w:rsidR="000239E6">
        <w:t>räkfrossa</w:t>
      </w:r>
      <w:proofErr w:type="spellEnd"/>
      <w:r w:rsidR="000A4D05">
        <w:t xml:space="preserve">” </w:t>
      </w:r>
      <w:r w:rsidR="000239E6">
        <w:t xml:space="preserve">på Göta Älv i </w:t>
      </w:r>
      <w:r w:rsidR="007850CB">
        <w:t>Trollhättan</w:t>
      </w:r>
      <w:r w:rsidR="000239E6">
        <w:t xml:space="preserve">. </w:t>
      </w:r>
    </w:p>
    <w:p w14:paraId="52F5E25B" w14:textId="3DF9A91B" w:rsidR="007850CB" w:rsidRDefault="007850CB" w:rsidP="00492381"/>
    <w:p w14:paraId="27098D34" w14:textId="79361A21" w:rsidR="007850CB" w:rsidRPr="00B6210E" w:rsidRDefault="007850CB" w:rsidP="00492381">
      <w:pPr>
        <w:rPr>
          <w:rFonts w:asciiTheme="majorHAnsi" w:hAnsiTheme="majorHAnsi" w:cstheme="majorHAnsi"/>
          <w:b/>
          <w:bCs/>
          <w:sz w:val="32"/>
          <w:szCs w:val="32"/>
        </w:rPr>
      </w:pPr>
      <w:r w:rsidRPr="00B6210E">
        <w:rPr>
          <w:rFonts w:asciiTheme="majorHAnsi" w:hAnsiTheme="majorHAnsi" w:cstheme="majorHAnsi"/>
          <w:b/>
          <w:bCs/>
          <w:sz w:val="32"/>
          <w:szCs w:val="32"/>
        </w:rPr>
        <w:t xml:space="preserve">Medlemsbio </w:t>
      </w:r>
    </w:p>
    <w:p w14:paraId="671DB1AD" w14:textId="39B9E483" w:rsidR="007850CB" w:rsidRPr="00B6210E" w:rsidRDefault="00B6210E" w:rsidP="00492381">
      <w:r w:rsidRPr="00B6210E">
        <w:t xml:space="preserve">I oktober månad hade vi en medlemsbio där vi tillsammans såg på filmen ”Tillsammans 99”. </w:t>
      </w:r>
      <w:r>
        <w:t xml:space="preserve">Medlemmar bjöds på dricka och popcorn. </w:t>
      </w:r>
    </w:p>
    <w:p w14:paraId="43604874" w14:textId="77777777" w:rsidR="00B6210E" w:rsidRPr="00B6210E" w:rsidRDefault="00B6210E" w:rsidP="00492381">
      <w:pPr>
        <w:rPr>
          <w:rFonts w:asciiTheme="majorHAnsi" w:hAnsiTheme="majorHAnsi" w:cstheme="majorHAnsi"/>
          <w:b/>
          <w:bCs/>
        </w:rPr>
      </w:pPr>
    </w:p>
    <w:p w14:paraId="2DD947CD" w14:textId="347AD3D7" w:rsidR="007850CB" w:rsidRPr="00B6210E" w:rsidRDefault="007850CB" w:rsidP="00492381">
      <w:pPr>
        <w:rPr>
          <w:rFonts w:asciiTheme="majorHAnsi" w:hAnsiTheme="majorHAnsi" w:cstheme="majorHAnsi"/>
          <w:b/>
          <w:bCs/>
        </w:rPr>
      </w:pPr>
      <w:r w:rsidRPr="00B6210E">
        <w:rPr>
          <w:rFonts w:asciiTheme="majorHAnsi" w:hAnsiTheme="majorHAnsi" w:cstheme="majorHAnsi"/>
          <w:b/>
          <w:bCs/>
          <w:sz w:val="32"/>
          <w:szCs w:val="32"/>
        </w:rPr>
        <w:t>Besök av förbundsordförande Veronica</w:t>
      </w:r>
    </w:p>
    <w:p w14:paraId="07D18A5A" w14:textId="03F00FBF" w:rsidR="007850CB" w:rsidRDefault="00B6210E" w:rsidP="00492381">
      <w:r>
        <w:t xml:space="preserve">I november kom förbundsordförande Veronica på besök ihop med representant från centret i Göteborg. En heldag med träff av styrelse och valberedning, frukostträff med ombud och skyddsombud. Träff med kommunstyrelsens ordförande </w:t>
      </w:r>
      <w:r w:rsidR="00C70BE9">
        <w:t xml:space="preserve">Peter Eriksson </w:t>
      </w:r>
      <w:r>
        <w:t xml:space="preserve">med efterföljande lunch för alla medlemmar och potentiella medlemmar, över 150 personer. På eftermiddagen gjordes arbetsplatsbesök inom </w:t>
      </w:r>
      <w:r w:rsidR="000A4D05">
        <w:t>O</w:t>
      </w:r>
      <w:r>
        <w:t xml:space="preserve">msorgsförvaltningen och </w:t>
      </w:r>
      <w:r w:rsidR="000A4D05">
        <w:t>A</w:t>
      </w:r>
      <w:r>
        <w:t xml:space="preserve">rbetsmarknads och </w:t>
      </w:r>
      <w:r w:rsidR="000A4D05">
        <w:t>S</w:t>
      </w:r>
      <w:r>
        <w:t xml:space="preserve">ocialförvaltningen. </w:t>
      </w:r>
    </w:p>
    <w:p w14:paraId="350CB850" w14:textId="77777777" w:rsidR="00B6210E" w:rsidRDefault="00B6210E" w:rsidP="00492381"/>
    <w:p w14:paraId="29CFD878" w14:textId="77777777" w:rsidR="00B6210E" w:rsidRPr="00B6210E" w:rsidRDefault="00B6210E" w:rsidP="00B6210E">
      <w:pPr>
        <w:rPr>
          <w:rFonts w:asciiTheme="majorHAnsi" w:hAnsiTheme="majorHAnsi" w:cstheme="majorHAnsi"/>
          <w:b/>
          <w:bCs/>
          <w:sz w:val="32"/>
          <w:szCs w:val="32"/>
        </w:rPr>
      </w:pPr>
      <w:r w:rsidRPr="00B6210E">
        <w:rPr>
          <w:rFonts w:asciiTheme="majorHAnsi" w:hAnsiTheme="majorHAnsi" w:cstheme="majorHAnsi"/>
          <w:b/>
          <w:bCs/>
          <w:sz w:val="32"/>
          <w:szCs w:val="32"/>
        </w:rPr>
        <w:t>Gladare måndagar</w:t>
      </w:r>
    </w:p>
    <w:p w14:paraId="55D9868B" w14:textId="2B98D3F3" w:rsidR="007850CB" w:rsidRDefault="00B6210E" w:rsidP="000A4D05">
      <w:r>
        <w:t>Representanter från styrelsen brukar dela ut kanelbullar i stadshusets entré på måndag morgon. En insats som haft både ett rekryteringssyfte och varit en bra möjlighet att träffa medlemmar. Fyra tillfällen genomfördes under året. Medlemmar har också möjlighet att beställa bullar till sin arbetsplats, vilket har skett vid några tillfällen.</w:t>
      </w:r>
    </w:p>
    <w:p w14:paraId="23B96CAD" w14:textId="77777777" w:rsidR="007850CB" w:rsidRDefault="007850CB" w:rsidP="00492381"/>
    <w:p w14:paraId="04A5589B" w14:textId="77777777" w:rsidR="00B6210E" w:rsidRDefault="00492381" w:rsidP="00B6210E">
      <w:pPr>
        <w:rPr>
          <w:rFonts w:ascii="Candara Light" w:hAnsi="Candara Light" w:cstheme="minorHAnsi"/>
          <w:b/>
          <w:sz w:val="32"/>
          <w:szCs w:val="32"/>
        </w:rPr>
      </w:pPr>
      <w:r w:rsidRPr="00B6210E">
        <w:rPr>
          <w:rFonts w:asciiTheme="majorHAnsi" w:hAnsiTheme="majorHAnsi" w:cstheme="majorHAnsi"/>
          <w:b/>
          <w:sz w:val="32"/>
          <w:szCs w:val="32"/>
        </w:rPr>
        <w:t>Chefsaktivitet</w:t>
      </w:r>
    </w:p>
    <w:p w14:paraId="0D675E26" w14:textId="47BE5A61" w:rsidR="00492381" w:rsidRDefault="00B6210E" w:rsidP="00B6210E">
      <w:r>
        <w:t>V</w:t>
      </w:r>
      <w:r w:rsidR="00492381" w:rsidRPr="00C82580">
        <w:t>arje år arrangeras en särskild aktivitet för våra chefsmedlemmar.</w:t>
      </w:r>
      <w:r>
        <w:t xml:space="preserve"> I år har vi </w:t>
      </w:r>
      <w:r w:rsidR="00C70BE9">
        <w:t>haft en lönelunch för enbart chefsmedlemmar. I övrigt har vi ej lyckats få till ytterligare en träff. Detta beror på almanackor</w:t>
      </w:r>
      <w:r>
        <w:t>,</w:t>
      </w:r>
      <w:r w:rsidR="00C70BE9">
        <w:t xml:space="preserve"> både utifrån våra egna </w:t>
      </w:r>
      <w:r w:rsidR="00C56ACD">
        <w:t>och</w:t>
      </w:r>
      <w:r w:rsidR="00C70BE9">
        <w:t xml:space="preserve"> utifrån de vi velat </w:t>
      </w:r>
      <w:r w:rsidR="00EE6FE7">
        <w:t xml:space="preserve">träffa. </w:t>
      </w:r>
      <w:r w:rsidR="00C70BE9">
        <w:t xml:space="preserve"> </w:t>
      </w:r>
    </w:p>
    <w:p w14:paraId="092AFB9A" w14:textId="77777777" w:rsidR="00B6210E" w:rsidRPr="00B6210E" w:rsidRDefault="00B6210E" w:rsidP="00B6210E">
      <w:pPr>
        <w:rPr>
          <w:rFonts w:ascii="Candara Light" w:hAnsi="Candara Light" w:cstheme="minorHAnsi"/>
          <w:b/>
          <w:sz w:val="32"/>
          <w:szCs w:val="32"/>
        </w:rPr>
      </w:pPr>
    </w:p>
    <w:p w14:paraId="130E77D9" w14:textId="77777777" w:rsidR="00EE6FE7" w:rsidRDefault="00EE6FE7" w:rsidP="007850CB">
      <w:pPr>
        <w:rPr>
          <w:rFonts w:asciiTheme="majorHAnsi" w:hAnsiTheme="majorHAnsi" w:cstheme="majorHAnsi"/>
          <w:b/>
          <w:color w:val="auto"/>
          <w:sz w:val="36"/>
          <w:szCs w:val="36"/>
        </w:rPr>
      </w:pPr>
    </w:p>
    <w:p w14:paraId="685878B1" w14:textId="169CA910" w:rsidR="007850CB" w:rsidRPr="00EE6FE7" w:rsidRDefault="007850CB" w:rsidP="007850CB">
      <w:pPr>
        <w:rPr>
          <w:rFonts w:asciiTheme="majorHAnsi" w:hAnsiTheme="majorHAnsi" w:cstheme="majorHAnsi"/>
          <w:b/>
          <w:color w:val="auto"/>
          <w:sz w:val="36"/>
          <w:szCs w:val="36"/>
        </w:rPr>
      </w:pPr>
      <w:r w:rsidRPr="00EE6FE7">
        <w:rPr>
          <w:rFonts w:asciiTheme="majorHAnsi" w:hAnsiTheme="majorHAnsi" w:cstheme="majorHAnsi"/>
          <w:b/>
          <w:color w:val="auto"/>
          <w:sz w:val="36"/>
          <w:szCs w:val="36"/>
        </w:rPr>
        <w:lastRenderedPageBreak/>
        <w:t>Årsmöte</w:t>
      </w:r>
    </w:p>
    <w:p w14:paraId="4BD5E900" w14:textId="2D37F3B4" w:rsidR="007850CB" w:rsidRDefault="007850CB" w:rsidP="00492381">
      <w:r w:rsidRPr="006A0BD9">
        <w:rPr>
          <w:color w:val="auto"/>
        </w:rPr>
        <w:t xml:space="preserve">Under mars månad genomfördes </w:t>
      </w:r>
      <w:r>
        <w:rPr>
          <w:color w:val="auto"/>
        </w:rPr>
        <w:t xml:space="preserve">årsmöte på folkets park med en god </w:t>
      </w:r>
      <w:r w:rsidR="00B6210E">
        <w:rPr>
          <w:color w:val="auto"/>
        </w:rPr>
        <w:t>lunchbuffé</w:t>
      </w:r>
      <w:r>
        <w:rPr>
          <w:color w:val="auto"/>
        </w:rPr>
        <w:t xml:space="preserve"> </w:t>
      </w:r>
      <w:r w:rsidR="00B6210E">
        <w:rPr>
          <w:color w:val="auto"/>
        </w:rPr>
        <w:t xml:space="preserve">som </w:t>
      </w:r>
      <w:r>
        <w:rPr>
          <w:color w:val="auto"/>
        </w:rPr>
        <w:t xml:space="preserve">åts under tiden. </w:t>
      </w:r>
    </w:p>
    <w:p w14:paraId="519392EC" w14:textId="77777777" w:rsidR="00492381" w:rsidRDefault="00492381" w:rsidP="00492381">
      <w:pPr>
        <w:pStyle w:val="Rubrik2"/>
      </w:pPr>
      <w:r>
        <w:t xml:space="preserve">Höstmöte </w:t>
      </w:r>
    </w:p>
    <w:p w14:paraId="4B12B208" w14:textId="2567CB2E" w:rsidR="00492381" w:rsidRDefault="00492381" w:rsidP="00393728">
      <w:pPr>
        <w:ind w:left="0" w:firstLine="0"/>
      </w:pPr>
      <w:r>
        <w:t>I december 202</w:t>
      </w:r>
      <w:r w:rsidR="00B6210E">
        <w:t>3</w:t>
      </w:r>
      <w:r>
        <w:t xml:space="preserve"> genomfördes ett höstmöte med kombinerad julfrukost. </w:t>
      </w:r>
    </w:p>
    <w:p w14:paraId="61878F52" w14:textId="77777777" w:rsidR="00492381" w:rsidRDefault="00492381" w:rsidP="00492381">
      <w:pPr>
        <w:pStyle w:val="Rubrik1"/>
      </w:pPr>
      <w:r>
        <w:t xml:space="preserve">Styrelsen </w:t>
      </w:r>
    </w:p>
    <w:p w14:paraId="289239FF" w14:textId="546D23B8" w:rsidR="00492381" w:rsidRDefault="00492381" w:rsidP="00492381">
      <w:r>
        <w:t xml:space="preserve">Under året har styrelsens fortsatt det interna arbetet med kompetensbreddning och utveckling. Styrelsen är väl fungerande där </w:t>
      </w:r>
      <w:r w:rsidR="00C56ACD">
        <w:t>alla</w:t>
      </w:r>
      <w:r>
        <w:t xml:space="preserve"> har tydliga ansvarsområden och solidariskt tar ansvar för att driva avdelningens arbete framåt i såväl strategiska frågor som individärenden. </w:t>
      </w:r>
      <w:r w:rsidR="007850CB">
        <w:t xml:space="preserve">Styrelsen genomför en </w:t>
      </w:r>
      <w:r w:rsidR="00EE6FE7">
        <w:t>verksamhets</w:t>
      </w:r>
      <w:r w:rsidR="007850CB">
        <w:t xml:space="preserve">planeringsresa på </w:t>
      </w:r>
      <w:r w:rsidR="00EE6FE7">
        <w:t xml:space="preserve">två dagar under </w:t>
      </w:r>
      <w:r w:rsidR="007850CB">
        <w:t xml:space="preserve">våren och en </w:t>
      </w:r>
      <w:r w:rsidR="00EE6FE7">
        <w:t>verksamhetsplanerings</w:t>
      </w:r>
      <w:r w:rsidR="007850CB">
        <w:t xml:space="preserve">dag på hösten. </w:t>
      </w:r>
    </w:p>
    <w:p w14:paraId="0CC7B31F" w14:textId="77777777" w:rsidR="00492381" w:rsidRDefault="00492381" w:rsidP="00492381">
      <w:pPr>
        <w:ind w:left="0" w:firstLine="0"/>
      </w:pPr>
    </w:p>
    <w:p w14:paraId="0A1C5474" w14:textId="19EA5B76" w:rsidR="00492381" w:rsidRDefault="00492381" w:rsidP="00393728">
      <w:pPr>
        <w:pStyle w:val="Rubrik2"/>
      </w:pPr>
      <w:r>
        <w:t>Styrelsen har fram till årsmötet i mars 202</w:t>
      </w:r>
      <w:r w:rsidR="000239E6">
        <w:t>3</w:t>
      </w:r>
      <w:r>
        <w:t xml:space="preserve"> bestått av:  </w:t>
      </w:r>
    </w:p>
    <w:p w14:paraId="1FE16DB3" w14:textId="77777777" w:rsidR="00492381" w:rsidRDefault="00492381" w:rsidP="00492381"/>
    <w:p w14:paraId="263A31CA" w14:textId="77777777" w:rsidR="00492381" w:rsidRDefault="00492381" w:rsidP="00492381">
      <w:pPr>
        <w:ind w:left="0" w:firstLine="0"/>
      </w:pPr>
      <w:r>
        <w:t>Från höstmötet har styrelsen sett ut som följer:</w:t>
      </w:r>
    </w:p>
    <w:p w14:paraId="2194C9FB" w14:textId="77777777" w:rsidR="00492381" w:rsidRDefault="00492381" w:rsidP="00492381">
      <w:r>
        <w:t>Anna Kuusela, ordförande, förhandlingsansvarig</w:t>
      </w:r>
    </w:p>
    <w:p w14:paraId="6415737B" w14:textId="77777777" w:rsidR="00492381" w:rsidRDefault="00492381" w:rsidP="00492381">
      <w:r>
        <w:t>Martin Johansson, vice ordförande</w:t>
      </w:r>
    </w:p>
    <w:p w14:paraId="25FC1299" w14:textId="77777777" w:rsidR="00492381" w:rsidRDefault="00492381" w:rsidP="00492381">
      <w:r>
        <w:t>Susanne Jörgensen, 2:e vice ordförande, vice sekreterare</w:t>
      </w:r>
    </w:p>
    <w:p w14:paraId="5262340C" w14:textId="77777777" w:rsidR="00492381" w:rsidRDefault="00492381" w:rsidP="00492381">
      <w:r>
        <w:t>Helena Axén, ledamot, ombud för chefer</w:t>
      </w:r>
    </w:p>
    <w:p w14:paraId="1C73A09B" w14:textId="77777777" w:rsidR="00492381" w:rsidRDefault="00492381" w:rsidP="00492381">
      <w:r>
        <w:t>Johan Merking, ledamot, kassör</w:t>
      </w:r>
    </w:p>
    <w:p w14:paraId="1AE51189" w14:textId="77777777" w:rsidR="00492381" w:rsidRDefault="00492381" w:rsidP="00492381">
      <w:r>
        <w:t>Sofia Persson, ledamot, sekreterare</w:t>
      </w:r>
    </w:p>
    <w:p w14:paraId="60DE6339" w14:textId="77777777" w:rsidR="00492381" w:rsidRDefault="00492381" w:rsidP="00492381">
      <w:r>
        <w:t>Per Gertow, ledamot, huvudskyddsombud</w:t>
      </w:r>
    </w:p>
    <w:p w14:paraId="4E917339" w14:textId="77777777" w:rsidR="00492381" w:rsidRDefault="00492381" w:rsidP="00492381">
      <w:r>
        <w:t>Anders Hammarstedt, ledamot, vice huvudskyddsombud, ombud för chefer</w:t>
      </w:r>
    </w:p>
    <w:p w14:paraId="3CFE32AA" w14:textId="77777777" w:rsidR="00492381" w:rsidRDefault="00492381" w:rsidP="00492381">
      <w:r>
        <w:t>Sarkis Banous, ledamot</w:t>
      </w:r>
    </w:p>
    <w:p w14:paraId="7EEA7F3E" w14:textId="77777777" w:rsidR="00492381" w:rsidRDefault="00492381" w:rsidP="00492381">
      <w:r>
        <w:t>Filip Allansson, ledamot</w:t>
      </w:r>
    </w:p>
    <w:p w14:paraId="0520656A" w14:textId="77777777" w:rsidR="00492381" w:rsidRDefault="00492381" w:rsidP="00492381">
      <w:r>
        <w:t>Malin Henriksson, suppleant</w:t>
      </w:r>
    </w:p>
    <w:p w14:paraId="007657AC" w14:textId="4EC376BD" w:rsidR="00492381" w:rsidRDefault="00492381" w:rsidP="00393728">
      <w:r>
        <w:t>Victoria Källbro, suppleant</w:t>
      </w:r>
    </w:p>
    <w:p w14:paraId="570DFF88" w14:textId="77777777" w:rsidR="00492381" w:rsidRDefault="00492381" w:rsidP="00492381">
      <w:pPr>
        <w:pStyle w:val="Rubrik2"/>
      </w:pPr>
      <w:r>
        <w:t>Valberedningen</w:t>
      </w:r>
    </w:p>
    <w:p w14:paraId="4F10D807" w14:textId="77777777" w:rsidR="00492381" w:rsidRDefault="00492381" w:rsidP="00492381">
      <w:pPr>
        <w:ind w:left="0" w:firstLine="0"/>
      </w:pPr>
      <w:r>
        <w:t>Dan Fogelberg, sammankallande</w:t>
      </w:r>
    </w:p>
    <w:p w14:paraId="543C5EC1" w14:textId="77777777" w:rsidR="00492381" w:rsidRDefault="00492381" w:rsidP="00492381">
      <w:r>
        <w:t xml:space="preserve">Torbjörn </w:t>
      </w:r>
      <w:proofErr w:type="spellStart"/>
      <w:r>
        <w:t>Jacksson</w:t>
      </w:r>
      <w:proofErr w:type="spellEnd"/>
      <w:r>
        <w:t>, ledamot</w:t>
      </w:r>
    </w:p>
    <w:p w14:paraId="2B0C06A1" w14:textId="77777777" w:rsidR="00492381" w:rsidRDefault="00492381" w:rsidP="00492381">
      <w:r>
        <w:t>Marika Nordberg, ledamot</w:t>
      </w:r>
    </w:p>
    <w:p w14:paraId="185B3488" w14:textId="77777777" w:rsidR="00492381" w:rsidRDefault="00492381" w:rsidP="00393728">
      <w:pPr>
        <w:ind w:left="0" w:firstLine="0"/>
      </w:pPr>
    </w:p>
    <w:p w14:paraId="7DFAFF8C" w14:textId="77777777" w:rsidR="00492381" w:rsidRPr="00EE6FE7" w:rsidRDefault="00492381" w:rsidP="00492381">
      <w:pPr>
        <w:rPr>
          <w:rFonts w:ascii="Candara Light" w:hAnsi="Candara Light"/>
          <w:b/>
          <w:bCs/>
          <w:sz w:val="36"/>
          <w:szCs w:val="36"/>
        </w:rPr>
      </w:pPr>
      <w:r w:rsidRPr="00EE6FE7">
        <w:rPr>
          <w:rFonts w:asciiTheme="majorHAnsi" w:hAnsiTheme="majorHAnsi" w:cstheme="majorHAnsi"/>
          <w:b/>
          <w:bCs/>
          <w:sz w:val="36"/>
          <w:szCs w:val="36"/>
        </w:rPr>
        <w:t>Revisorer</w:t>
      </w:r>
      <w:r w:rsidRPr="00EE6FE7">
        <w:rPr>
          <w:rFonts w:ascii="Candara Light" w:hAnsi="Candara Light"/>
          <w:b/>
          <w:bCs/>
          <w:sz w:val="36"/>
          <w:szCs w:val="36"/>
        </w:rPr>
        <w:t xml:space="preserve"> </w:t>
      </w:r>
    </w:p>
    <w:p w14:paraId="212A9C44" w14:textId="77777777" w:rsidR="00492381" w:rsidRDefault="00492381" w:rsidP="00492381">
      <w:pPr>
        <w:ind w:left="0" w:firstLine="0"/>
      </w:pPr>
      <w:r>
        <w:t>Birgitta Ohtamaa, Pernilla Hermansson</w:t>
      </w:r>
    </w:p>
    <w:p w14:paraId="7AB9A0A9" w14:textId="77777777" w:rsidR="00492381" w:rsidRDefault="00492381" w:rsidP="00492381">
      <w:pPr>
        <w:ind w:left="0" w:firstLine="0"/>
      </w:pPr>
      <w:r>
        <w:t>Revisor suppleant: Susanne Rasmusson</w:t>
      </w:r>
    </w:p>
    <w:p w14:paraId="27F6C4DA" w14:textId="77777777" w:rsidR="00EE6FE7" w:rsidRDefault="00EE6FE7" w:rsidP="00492381">
      <w:pPr>
        <w:ind w:left="0" w:firstLine="0"/>
      </w:pPr>
    </w:p>
    <w:p w14:paraId="77D37B8A" w14:textId="2A31808E" w:rsidR="00C70BE9" w:rsidRDefault="00C70BE9" w:rsidP="00492381">
      <w:pPr>
        <w:ind w:left="0" w:firstLine="0"/>
      </w:pPr>
      <w:r>
        <w:t xml:space="preserve">Under december månad valde Helena Axén att lämna styrelsen då hon avslutade sin tjänst i Trollhättans stad. </w:t>
      </w:r>
    </w:p>
    <w:p w14:paraId="3E5569EE" w14:textId="40EAA10F" w:rsidR="00492381" w:rsidRDefault="00492381" w:rsidP="00492381">
      <w:pPr>
        <w:pStyle w:val="Rubrik2"/>
      </w:pPr>
      <w:r>
        <w:lastRenderedPageBreak/>
        <w:t xml:space="preserve">Facklig tid  </w:t>
      </w:r>
    </w:p>
    <w:p w14:paraId="6DCDB716" w14:textId="77777777" w:rsidR="00492381" w:rsidRDefault="00492381" w:rsidP="00492381"/>
    <w:p w14:paraId="07F5A8DA" w14:textId="77777777" w:rsidR="00492381" w:rsidRDefault="00492381" w:rsidP="00492381">
      <w:r>
        <w:t xml:space="preserve">Den fackliga tid som avdelningen disponerar uppgår idag till ca 1,7 heltidstjänster, som fördelas i styrelsen enligt följande:  </w:t>
      </w:r>
    </w:p>
    <w:p w14:paraId="765B6F5C" w14:textId="77777777" w:rsidR="00492381" w:rsidRDefault="00492381" w:rsidP="00492381"/>
    <w:p w14:paraId="2CCC1728" w14:textId="77777777" w:rsidR="00492381" w:rsidRDefault="00492381" w:rsidP="00492381">
      <w:r>
        <w:t>Från årsmötet 2022:</w:t>
      </w:r>
    </w:p>
    <w:p w14:paraId="2CA12164" w14:textId="77777777" w:rsidR="00492381" w:rsidRDefault="00492381" w:rsidP="00492381">
      <w:pPr>
        <w:ind w:left="0" w:firstLine="0"/>
      </w:pPr>
    </w:p>
    <w:p w14:paraId="3C8AB439" w14:textId="77777777" w:rsidR="00492381" w:rsidRDefault="00492381" w:rsidP="00492381">
      <w:r>
        <w:t xml:space="preserve">Från januari 2022: </w:t>
      </w:r>
    </w:p>
    <w:p w14:paraId="3030BFB5" w14:textId="77777777" w:rsidR="00492381" w:rsidRDefault="00492381" w:rsidP="00492381">
      <w:r>
        <w:t>Anna Kuusela, ordförande, 100 %</w:t>
      </w:r>
    </w:p>
    <w:p w14:paraId="593743CA" w14:textId="77777777" w:rsidR="00492381" w:rsidRDefault="00492381" w:rsidP="00492381">
      <w:r>
        <w:t>Susanne Jörgensen, 20 %</w:t>
      </w:r>
    </w:p>
    <w:p w14:paraId="38308FB3" w14:textId="77777777" w:rsidR="00492381" w:rsidRDefault="00492381" w:rsidP="00492381">
      <w:r>
        <w:t>Martin Johansson 20 %</w:t>
      </w:r>
    </w:p>
    <w:p w14:paraId="3A058E69" w14:textId="77777777" w:rsidR="00492381" w:rsidRDefault="00492381" w:rsidP="00492381">
      <w:r>
        <w:t>Per Gertow 20 %</w:t>
      </w:r>
    </w:p>
    <w:p w14:paraId="02351775" w14:textId="77777777" w:rsidR="00492381" w:rsidRDefault="00492381" w:rsidP="00492381">
      <w:pPr>
        <w:ind w:left="0" w:firstLine="0"/>
      </w:pPr>
    </w:p>
    <w:p w14:paraId="49D197A7" w14:textId="77777777" w:rsidR="00492381" w:rsidRDefault="00492381" w:rsidP="00492381"/>
    <w:p w14:paraId="08B3CBB3" w14:textId="77777777" w:rsidR="00492381" w:rsidRPr="00C56ACD" w:rsidRDefault="00492381" w:rsidP="00492381">
      <w:pPr>
        <w:rPr>
          <w:b/>
          <w:sz w:val="28"/>
          <w:szCs w:val="28"/>
        </w:rPr>
      </w:pPr>
      <w:r w:rsidRPr="00C56ACD">
        <w:rPr>
          <w:b/>
          <w:sz w:val="28"/>
          <w:szCs w:val="28"/>
        </w:rPr>
        <w:t xml:space="preserve">Tack!  </w:t>
      </w:r>
    </w:p>
    <w:p w14:paraId="749A36F7" w14:textId="4496C93A" w:rsidR="00492381" w:rsidRDefault="00492381" w:rsidP="00492381">
      <w:r>
        <w:t>För styrelsen i Vision Trollhättan vill jag härmed tacka medlemmar, ombud, skyddsombud och övriga förtroendevalda för ett gott arbete under 202</w:t>
      </w:r>
      <w:r w:rsidR="000239E6">
        <w:t>3</w:t>
      </w:r>
      <w:r>
        <w:t xml:space="preserve">. Vision Trollhättan står fortfarande starkt med en kompetent och engagerad styrelse med nya som äldre medlemmar som med utgångspunkt i vår värdegrund driver fackliga frågor för medlemmarnas bästa. </w:t>
      </w:r>
    </w:p>
    <w:p w14:paraId="5B3B909F" w14:textId="77777777" w:rsidR="00492381" w:rsidRDefault="00492381" w:rsidP="00492381">
      <w:r>
        <w:t xml:space="preserve">Vi gör varandra bättre!  </w:t>
      </w:r>
    </w:p>
    <w:p w14:paraId="17281D60" w14:textId="77777777" w:rsidR="00492381" w:rsidRDefault="00492381" w:rsidP="00492381"/>
    <w:p w14:paraId="78FB97C8" w14:textId="500D0F59" w:rsidR="00492381" w:rsidRDefault="00492381" w:rsidP="00492381">
      <w:r>
        <w:t xml:space="preserve">Trollhättan, </w:t>
      </w:r>
      <w:r w:rsidR="00C56ACD">
        <w:t>13</w:t>
      </w:r>
      <w:r>
        <w:t xml:space="preserve"> februari 202</w:t>
      </w:r>
      <w:r w:rsidR="00C56ACD">
        <w:t>4</w:t>
      </w:r>
    </w:p>
    <w:p w14:paraId="66FABE6D" w14:textId="77777777" w:rsidR="00492381" w:rsidRPr="00323D15" w:rsidRDefault="00492381" w:rsidP="00492381">
      <w:r>
        <w:t>Anna Kuusela, ordförande.</w:t>
      </w:r>
    </w:p>
    <w:p w14:paraId="4AA41E6A" w14:textId="77777777" w:rsidR="001F0D20" w:rsidRDefault="001F0D20"/>
    <w:sectPr w:rsidR="001F0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ndara Light">
    <w:panose1 w:val="020E0502030303020204"/>
    <w:charset w:val="00"/>
    <w:family w:val="swiss"/>
    <w:pitch w:val="variable"/>
    <w:sig w:usb0="A00002FF"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381"/>
    <w:rsid w:val="000239E6"/>
    <w:rsid w:val="000A4D05"/>
    <w:rsid w:val="001F0D20"/>
    <w:rsid w:val="00306FF4"/>
    <w:rsid w:val="00393728"/>
    <w:rsid w:val="00492381"/>
    <w:rsid w:val="007850CB"/>
    <w:rsid w:val="00B6210E"/>
    <w:rsid w:val="00C56ACD"/>
    <w:rsid w:val="00C70BE9"/>
    <w:rsid w:val="00EE6F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C2D6"/>
  <w15:chartTrackingRefBased/>
  <w15:docId w15:val="{2EB9C064-FF9F-4459-A387-ACF063C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81"/>
    <w:pPr>
      <w:spacing w:after="3" w:line="262" w:lineRule="auto"/>
      <w:ind w:left="10" w:hanging="10"/>
    </w:pPr>
    <w:rPr>
      <w:rFonts w:ascii="Arial" w:eastAsia="Arial" w:hAnsi="Arial" w:cs="Arial"/>
      <w:color w:val="000000"/>
      <w:lang w:eastAsia="sv-SE"/>
    </w:rPr>
  </w:style>
  <w:style w:type="paragraph" w:styleId="Rubrik1">
    <w:name w:val="heading 1"/>
    <w:basedOn w:val="Normal"/>
    <w:next w:val="Normal"/>
    <w:link w:val="Rubrik1Char"/>
    <w:uiPriority w:val="9"/>
    <w:qFormat/>
    <w:rsid w:val="00492381"/>
    <w:pPr>
      <w:keepNext/>
      <w:keepLines/>
      <w:spacing w:before="360" w:after="80" w:line="240" w:lineRule="auto"/>
      <w:ind w:left="0" w:firstLine="0"/>
      <w:outlineLvl w:val="0"/>
    </w:pPr>
    <w:rPr>
      <w:rFonts w:asciiTheme="majorHAnsi" w:eastAsiaTheme="majorEastAsia" w:hAnsiTheme="majorHAnsi" w:cstheme="majorBidi"/>
      <w:b/>
      <w:color w:val="auto"/>
      <w:sz w:val="40"/>
      <w:szCs w:val="32"/>
      <w:lang w:eastAsia="en-US"/>
    </w:rPr>
  </w:style>
  <w:style w:type="paragraph" w:styleId="Rubrik2">
    <w:name w:val="heading 2"/>
    <w:basedOn w:val="Normal"/>
    <w:next w:val="Normal"/>
    <w:link w:val="Rubrik2Char"/>
    <w:uiPriority w:val="9"/>
    <w:unhideWhenUsed/>
    <w:qFormat/>
    <w:rsid w:val="00492381"/>
    <w:pPr>
      <w:keepNext/>
      <w:keepLines/>
      <w:spacing w:before="240" w:after="80" w:line="240" w:lineRule="auto"/>
      <w:ind w:left="0" w:firstLine="0"/>
      <w:outlineLvl w:val="1"/>
    </w:pPr>
    <w:rPr>
      <w:rFonts w:asciiTheme="majorHAnsi" w:eastAsiaTheme="majorEastAsia" w:hAnsiTheme="majorHAnsi" w:cstheme="majorBidi"/>
      <w:b/>
      <w:color w:val="auto"/>
      <w:sz w:val="36"/>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2381"/>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492381"/>
    <w:rPr>
      <w:rFonts w:asciiTheme="majorHAnsi" w:eastAsiaTheme="majorEastAsia" w:hAnsiTheme="majorHAnsi" w:cstheme="majorBidi"/>
      <w:b/>
      <w:sz w:val="36"/>
      <w:szCs w:val="26"/>
    </w:rPr>
  </w:style>
  <w:style w:type="paragraph" w:customStyle="1" w:styleId="Sidhuvudochsidfot">
    <w:name w:val="Sidhuvud och sidfot"/>
    <w:rsid w:val="0049238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sv-SE"/>
      <w14:textOutline w14:w="0" w14:cap="flat" w14:cmpd="sng" w14:algn="ctr">
        <w14:noFill/>
        <w14:prstDash w14:val="solid"/>
        <w14:bevel/>
      </w14:textOutline>
    </w:rPr>
  </w:style>
  <w:style w:type="paragraph" w:styleId="Normalwebb">
    <w:name w:val="Normal (Web)"/>
    <w:basedOn w:val="Normal"/>
    <w:uiPriority w:val="99"/>
    <w:unhideWhenUsed/>
    <w:rsid w:val="00492381"/>
    <w:pPr>
      <w:spacing w:after="0" w:line="240" w:lineRule="auto"/>
      <w:ind w:left="0" w:firstLine="0"/>
    </w:pPr>
    <w:rPr>
      <w:rFonts w:ascii="Calibri" w:eastAsia="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1393</TotalTime>
  <Pages>4</Pages>
  <Words>1032</Words>
  <Characters>5472</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Trollhättans Stad</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3</cp:revision>
  <dcterms:created xsi:type="dcterms:W3CDTF">2024-01-30T09:22:00Z</dcterms:created>
  <dcterms:modified xsi:type="dcterms:W3CDTF">2024-02-13T15:47:00Z</dcterms:modified>
</cp:coreProperties>
</file>